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3B" w:rsidRPr="000F352A" w:rsidRDefault="0068573B" w:rsidP="0068573B">
      <w:pPr>
        <w:spacing w:after="0"/>
        <w:rPr>
          <w:rFonts w:ascii="Times New Roman" w:hAnsi="Times New Roman"/>
          <w:b/>
          <w:sz w:val="40"/>
          <w:szCs w:val="40"/>
        </w:rPr>
      </w:pPr>
      <w:r w:rsidRPr="000F352A">
        <w:rPr>
          <w:rFonts w:ascii="Times New Roman" w:hAnsi="Times New Roman"/>
          <w:b/>
          <w:sz w:val="40"/>
          <w:szCs w:val="40"/>
        </w:rPr>
        <w:t>05.56</w:t>
      </w:r>
    </w:p>
    <w:p w:rsidR="0068573B" w:rsidRPr="000F352A" w:rsidRDefault="0068573B" w:rsidP="006857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573B" w:rsidRPr="000F352A" w:rsidRDefault="0068573B" w:rsidP="006857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52A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8573B" w:rsidRPr="000F352A" w:rsidRDefault="0068573B" w:rsidP="006857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52A">
        <w:rPr>
          <w:rFonts w:ascii="Times New Roman" w:hAnsi="Times New Roman"/>
          <w:b/>
          <w:sz w:val="28"/>
          <w:szCs w:val="28"/>
        </w:rPr>
        <w:t>Белоярского района</w:t>
      </w:r>
    </w:p>
    <w:p w:rsidR="0068573B" w:rsidRPr="000F352A" w:rsidRDefault="0068573B" w:rsidP="006857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352A">
        <w:rPr>
          <w:rFonts w:ascii="Times New Roman" w:hAnsi="Times New Roman"/>
          <w:b/>
          <w:sz w:val="28"/>
          <w:szCs w:val="28"/>
        </w:rPr>
        <w:t>«Средняя общеобразовательная школа п. Лыхма»</w:t>
      </w:r>
    </w:p>
    <w:p w:rsidR="0068573B" w:rsidRPr="000F352A" w:rsidRDefault="0068573B" w:rsidP="006857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6" w:type="dxa"/>
        <w:tblLook w:val="04A0" w:firstRow="1" w:lastRow="0" w:firstColumn="1" w:lastColumn="0" w:noHBand="0" w:noVBand="1"/>
      </w:tblPr>
      <w:tblGrid>
        <w:gridCol w:w="5637"/>
        <w:gridCol w:w="3979"/>
      </w:tblGrid>
      <w:tr w:rsidR="0068573B" w:rsidRPr="000F352A" w:rsidTr="00B601AE">
        <w:trPr>
          <w:trHeight w:val="1801"/>
        </w:trPr>
        <w:tc>
          <w:tcPr>
            <w:tcW w:w="5637" w:type="dxa"/>
          </w:tcPr>
          <w:p w:rsidR="0068573B" w:rsidRPr="000F352A" w:rsidRDefault="0068573B" w:rsidP="00B60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352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8573B" w:rsidRPr="000F352A" w:rsidRDefault="00D80903" w:rsidP="00B60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  от  «31» августа 2015</w:t>
            </w:r>
            <w:r w:rsidR="0068573B" w:rsidRPr="000F352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8573B" w:rsidRPr="000F352A" w:rsidRDefault="00D80903" w:rsidP="00B60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439</w:t>
            </w:r>
          </w:p>
        </w:tc>
        <w:tc>
          <w:tcPr>
            <w:tcW w:w="3979" w:type="dxa"/>
          </w:tcPr>
          <w:p w:rsidR="0068573B" w:rsidRPr="000F352A" w:rsidRDefault="0068573B" w:rsidP="00B60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352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8573B" w:rsidRPr="000F352A" w:rsidRDefault="0068573B" w:rsidP="00B60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352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68573B" w:rsidRPr="000F352A" w:rsidRDefault="0068573B" w:rsidP="00B60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352A">
              <w:rPr>
                <w:rFonts w:ascii="Times New Roman" w:hAnsi="Times New Roman"/>
                <w:sz w:val="28"/>
                <w:szCs w:val="28"/>
              </w:rPr>
              <w:t>Вид Н. В.</w:t>
            </w:r>
          </w:p>
          <w:p w:rsidR="0068573B" w:rsidRPr="000F352A" w:rsidRDefault="0068573B" w:rsidP="00B60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8573B" w:rsidRPr="000F352A" w:rsidRDefault="0068573B" w:rsidP="00B60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73B" w:rsidRPr="000F352A" w:rsidRDefault="0068573B" w:rsidP="006857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573B" w:rsidRPr="000F352A" w:rsidRDefault="0068573B" w:rsidP="0068573B">
      <w:pPr>
        <w:spacing w:after="0"/>
        <w:rPr>
          <w:rFonts w:ascii="Times New Roman" w:hAnsi="Times New Roman"/>
          <w:sz w:val="28"/>
          <w:szCs w:val="28"/>
        </w:rPr>
      </w:pPr>
    </w:p>
    <w:p w:rsidR="0068573B" w:rsidRPr="000F352A" w:rsidRDefault="0068573B" w:rsidP="006857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573B" w:rsidRPr="000F352A" w:rsidRDefault="0068573B" w:rsidP="006857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573B" w:rsidRPr="000F352A" w:rsidRDefault="0068573B" w:rsidP="006857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52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8573B" w:rsidRPr="000F352A" w:rsidRDefault="0068573B" w:rsidP="006857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52A">
        <w:rPr>
          <w:rFonts w:ascii="Times New Roman" w:hAnsi="Times New Roman"/>
          <w:b/>
          <w:sz w:val="28"/>
          <w:szCs w:val="28"/>
        </w:rPr>
        <w:t>по изобразительному искусству</w:t>
      </w:r>
    </w:p>
    <w:p w:rsidR="0068573B" w:rsidRPr="000F352A" w:rsidRDefault="0068573B" w:rsidP="006857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2</w:t>
      </w:r>
      <w:r w:rsidRPr="000F352A">
        <w:rPr>
          <w:rFonts w:ascii="Times New Roman" w:hAnsi="Times New Roman"/>
          <w:b/>
          <w:sz w:val="28"/>
          <w:szCs w:val="28"/>
        </w:rPr>
        <w:t xml:space="preserve">  класса</w:t>
      </w:r>
    </w:p>
    <w:p w:rsidR="0068573B" w:rsidRPr="000F352A" w:rsidRDefault="00D80903" w:rsidP="006857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  2015 – 2016</w:t>
      </w:r>
      <w:r w:rsidR="0068573B" w:rsidRPr="000F352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8573B" w:rsidRPr="000F352A" w:rsidRDefault="0068573B" w:rsidP="00685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73B" w:rsidRPr="000F352A" w:rsidRDefault="0068573B" w:rsidP="006857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73B" w:rsidRPr="000F352A" w:rsidRDefault="0068573B" w:rsidP="006857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73B" w:rsidRPr="000F352A" w:rsidRDefault="0068573B" w:rsidP="00685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52A">
        <w:rPr>
          <w:rFonts w:ascii="Times New Roman" w:hAnsi="Times New Roman"/>
          <w:sz w:val="28"/>
          <w:szCs w:val="28"/>
        </w:rPr>
        <w:t xml:space="preserve">Учитель изобразительного искусства </w:t>
      </w:r>
    </w:p>
    <w:p w:rsidR="0068573B" w:rsidRDefault="0068573B" w:rsidP="00685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52A">
        <w:rPr>
          <w:rFonts w:ascii="Times New Roman" w:hAnsi="Times New Roman"/>
          <w:sz w:val="28"/>
          <w:szCs w:val="28"/>
        </w:rPr>
        <w:t>Брынза Виктория Александровна</w:t>
      </w:r>
    </w:p>
    <w:p w:rsidR="0068573B" w:rsidRPr="000F352A" w:rsidRDefault="0068573B" w:rsidP="00685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68573B" w:rsidRPr="000F352A" w:rsidRDefault="0068573B" w:rsidP="006857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8573B" w:rsidRPr="000F352A" w:rsidRDefault="0068573B" w:rsidP="006857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8573B" w:rsidRPr="000F352A" w:rsidRDefault="0068573B" w:rsidP="0068573B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68573B" w:rsidRPr="000F352A" w:rsidRDefault="0068573B" w:rsidP="0068573B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68573B" w:rsidRPr="000F352A" w:rsidRDefault="0068573B" w:rsidP="0068573B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68573B" w:rsidRPr="000F352A" w:rsidRDefault="0068573B" w:rsidP="006857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68573B" w:rsidRPr="000F352A" w:rsidTr="00B601AE">
        <w:tc>
          <w:tcPr>
            <w:tcW w:w="5070" w:type="dxa"/>
            <w:shd w:val="clear" w:color="auto" w:fill="auto"/>
          </w:tcPr>
          <w:p w:rsidR="0068573B" w:rsidRPr="000F352A" w:rsidRDefault="0068573B" w:rsidP="00B601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352A"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МО </w:t>
            </w:r>
          </w:p>
          <w:p w:rsidR="0068573B" w:rsidRPr="000F352A" w:rsidRDefault="00D80903" w:rsidP="00B60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от 31.08.2015</w:t>
            </w:r>
            <w:r w:rsidR="0068573B" w:rsidRPr="000F352A">
              <w:rPr>
                <w:rFonts w:ascii="Times New Roman" w:hAnsi="Times New Roman"/>
                <w:sz w:val="28"/>
                <w:szCs w:val="28"/>
              </w:rPr>
              <w:t xml:space="preserve">   №  1</w:t>
            </w:r>
          </w:p>
          <w:p w:rsidR="0068573B" w:rsidRPr="000F352A" w:rsidRDefault="0068573B" w:rsidP="00B601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F352A">
              <w:rPr>
                <w:rFonts w:ascii="Times New Roman" w:hAnsi="Times New Roman"/>
                <w:sz w:val="28"/>
                <w:szCs w:val="28"/>
              </w:rPr>
              <w:t>руководитель МО Брынза В.А.</w:t>
            </w:r>
          </w:p>
        </w:tc>
      </w:tr>
    </w:tbl>
    <w:p w:rsidR="0068573B" w:rsidRPr="000F352A" w:rsidRDefault="0068573B" w:rsidP="0068573B">
      <w:pPr>
        <w:spacing w:after="0"/>
        <w:rPr>
          <w:rFonts w:ascii="Times New Roman" w:hAnsi="Times New Roman"/>
          <w:sz w:val="28"/>
          <w:szCs w:val="28"/>
        </w:rPr>
      </w:pPr>
    </w:p>
    <w:p w:rsidR="0068573B" w:rsidRPr="000F352A" w:rsidRDefault="0068573B" w:rsidP="0068573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689A" w:rsidRDefault="004E689A" w:rsidP="0068573B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 Лыхма</w:t>
      </w:r>
    </w:p>
    <w:p w:rsidR="00355E4F" w:rsidRPr="004E689A" w:rsidRDefault="00D80903" w:rsidP="004E689A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2015</w:t>
      </w:r>
      <w:r w:rsidR="0068573B" w:rsidRPr="000F352A">
        <w:rPr>
          <w:rFonts w:ascii="Times New Roman" w:hAnsi="Times New Roman"/>
          <w:color w:val="000000"/>
          <w:sz w:val="28"/>
          <w:szCs w:val="28"/>
        </w:rPr>
        <w:t>г</w:t>
      </w:r>
    </w:p>
    <w:p w:rsidR="00843A18" w:rsidRPr="00293E3F" w:rsidRDefault="00843A18" w:rsidP="00293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93798" w:rsidRPr="00293E3F" w:rsidRDefault="00993798" w:rsidP="00293E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3798" w:rsidRPr="00293E3F" w:rsidRDefault="00993798" w:rsidP="00293E3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для </w:t>
      </w:r>
      <w:proofErr w:type="gramStart"/>
      <w:r w:rsidRPr="00293E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3E3F">
        <w:rPr>
          <w:rFonts w:ascii="Times New Roman" w:hAnsi="Times New Roman"/>
          <w:sz w:val="24"/>
          <w:szCs w:val="24"/>
        </w:rPr>
        <w:t xml:space="preserve"> 2 класса составлена в соответствии с нормативными документами:</w:t>
      </w:r>
    </w:p>
    <w:p w:rsidR="003A22FC" w:rsidRDefault="003A22FC" w:rsidP="003A22F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4300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 от 6.10. 2009 № 373, зарегистрированный Минюстом России 22.12. 2009 № 15785,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5430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43001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6" w:history="1">
        <w:r w:rsidRPr="00543001">
          <w:rPr>
            <w:rFonts w:ascii="Times New Roman" w:hAnsi="Times New Roman"/>
            <w:sz w:val="24"/>
            <w:szCs w:val="24"/>
          </w:rPr>
          <w:t>№ 1241</w:t>
        </w:r>
      </w:hyperlink>
      <w:r w:rsidRPr="00543001">
        <w:rPr>
          <w:rFonts w:ascii="Times New Roman" w:hAnsi="Times New Roman"/>
          <w:sz w:val="24"/>
          <w:szCs w:val="24"/>
        </w:rPr>
        <w:t xml:space="preserve">, от 22.09.2011 </w:t>
      </w:r>
      <w:hyperlink r:id="rId7" w:history="1">
        <w:r w:rsidRPr="00543001">
          <w:rPr>
            <w:rFonts w:ascii="Times New Roman" w:hAnsi="Times New Roman"/>
            <w:sz w:val="24"/>
            <w:szCs w:val="24"/>
          </w:rPr>
          <w:t>№ 2357</w:t>
        </w:r>
      </w:hyperlink>
      <w:r w:rsidRPr="00543001">
        <w:rPr>
          <w:rFonts w:ascii="Times New Roman" w:hAnsi="Times New Roman"/>
          <w:sz w:val="24"/>
          <w:szCs w:val="24"/>
        </w:rPr>
        <w:t xml:space="preserve">, от 18.12.2012 </w:t>
      </w:r>
      <w:hyperlink r:id="rId8" w:history="1">
        <w:r w:rsidRPr="00543001">
          <w:rPr>
            <w:rFonts w:ascii="Times New Roman" w:hAnsi="Times New Roman"/>
            <w:sz w:val="24"/>
            <w:szCs w:val="24"/>
          </w:rPr>
          <w:t>№ 1060</w:t>
        </w:r>
      </w:hyperlink>
      <w:r>
        <w:t xml:space="preserve">, </w:t>
      </w:r>
      <w:r w:rsidRPr="00E07685">
        <w:rPr>
          <w:rFonts w:ascii="Times New Roman" w:hAnsi="Times New Roman"/>
        </w:rPr>
        <w:t>от 29.12.2014г. №1643</w:t>
      </w:r>
      <w:r w:rsidRPr="00543001">
        <w:rPr>
          <w:rFonts w:ascii="Times New Roman" w:hAnsi="Times New Roman"/>
          <w:sz w:val="24"/>
          <w:szCs w:val="24"/>
        </w:rPr>
        <w:t>);</w:t>
      </w:r>
    </w:p>
    <w:p w:rsidR="003A22FC" w:rsidRPr="00FD6AAB" w:rsidRDefault="003A22FC" w:rsidP="003A22F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D6AAB">
        <w:rPr>
          <w:rFonts w:ascii="Times New Roman" w:hAnsi="Times New Roman"/>
          <w:sz w:val="24"/>
          <w:szCs w:val="24"/>
        </w:rPr>
        <w:t xml:space="preserve">Закон   ХМАО – Югры    от 01  июля   2013 г.   № 68-ОЗ «Об образовании </w:t>
      </w:r>
      <w:proofErr w:type="gramStart"/>
      <w:r w:rsidRPr="00FD6AAB">
        <w:rPr>
          <w:rFonts w:ascii="Times New Roman" w:hAnsi="Times New Roman"/>
          <w:sz w:val="24"/>
          <w:szCs w:val="24"/>
        </w:rPr>
        <w:t>в</w:t>
      </w:r>
      <w:proofErr w:type="gramEnd"/>
      <w:r w:rsidRPr="00FD6A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AAB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FD6AAB">
        <w:rPr>
          <w:rFonts w:ascii="Times New Roman" w:hAnsi="Times New Roman"/>
          <w:sz w:val="24"/>
          <w:szCs w:val="24"/>
        </w:rPr>
        <w:t xml:space="preserve"> автономном округе – Югре»;</w:t>
      </w:r>
    </w:p>
    <w:p w:rsidR="003A22FC" w:rsidRDefault="003A22FC" w:rsidP="003A22FC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349D5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>Н</w:t>
      </w:r>
      <w:r w:rsidRPr="00B349D5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,</w:t>
      </w:r>
      <w:r w:rsidRPr="00665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учебным планом для НОО         </w:t>
      </w:r>
      <w:r>
        <w:rPr>
          <w:rFonts w:ascii="Times New Roman" w:hAnsi="Times New Roman"/>
          <w:spacing w:val="-1"/>
          <w:sz w:val="24"/>
          <w:szCs w:val="24"/>
        </w:rPr>
        <w:t>(1 вариант)</w:t>
      </w:r>
      <w:r w:rsidRPr="00B349D5">
        <w:rPr>
          <w:rFonts w:ascii="Times New Roman" w:hAnsi="Times New Roman"/>
          <w:sz w:val="24"/>
          <w:szCs w:val="24"/>
        </w:rPr>
        <w:t>, одобренной федеральным учебно-методическим объединением по общему образованию</w:t>
      </w:r>
      <w:r>
        <w:rPr>
          <w:rFonts w:ascii="Times New Roman" w:hAnsi="Times New Roman"/>
          <w:sz w:val="24"/>
          <w:szCs w:val="24"/>
        </w:rPr>
        <w:t>,</w:t>
      </w:r>
      <w:r w:rsidRPr="00B349D5">
        <w:rPr>
          <w:rFonts w:ascii="Times New Roman" w:hAnsi="Times New Roman"/>
          <w:sz w:val="24"/>
          <w:szCs w:val="24"/>
        </w:rPr>
        <w:t xml:space="preserve"> (протокол заседания от 08.0</w:t>
      </w:r>
      <w:r>
        <w:rPr>
          <w:rFonts w:ascii="Times New Roman" w:hAnsi="Times New Roman"/>
          <w:sz w:val="24"/>
          <w:szCs w:val="24"/>
        </w:rPr>
        <w:t>4</w:t>
      </w:r>
      <w:r w:rsidRPr="00B349D5">
        <w:rPr>
          <w:rFonts w:ascii="Times New Roman" w:hAnsi="Times New Roman"/>
          <w:sz w:val="24"/>
          <w:szCs w:val="24"/>
        </w:rPr>
        <w:t>.2015г. №1/15)</w:t>
      </w:r>
    </w:p>
    <w:p w:rsidR="003A22FC" w:rsidRPr="003A22FC" w:rsidRDefault="003A22FC" w:rsidP="003A22FC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2FC">
        <w:rPr>
          <w:rFonts w:ascii="Times New Roman" w:hAnsi="Times New Roman"/>
          <w:color w:val="000000"/>
          <w:sz w:val="24"/>
          <w:szCs w:val="24"/>
        </w:rPr>
        <w:t xml:space="preserve">Основная образовательная программа НОО СОШ </w:t>
      </w:r>
      <w:proofErr w:type="spellStart"/>
      <w:r w:rsidRPr="003A22FC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3A22FC"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 w:rsidRPr="003A22FC">
        <w:rPr>
          <w:rFonts w:ascii="Times New Roman" w:hAnsi="Times New Roman"/>
          <w:color w:val="000000"/>
          <w:sz w:val="24"/>
          <w:szCs w:val="24"/>
        </w:rPr>
        <w:t>ыхма</w:t>
      </w:r>
      <w:proofErr w:type="spellEnd"/>
      <w:r w:rsidRPr="003A22FC">
        <w:rPr>
          <w:rFonts w:ascii="Times New Roman" w:hAnsi="Times New Roman"/>
          <w:color w:val="000000"/>
          <w:sz w:val="24"/>
          <w:szCs w:val="24"/>
        </w:rPr>
        <w:t xml:space="preserve"> на 2015-2019год</w:t>
      </w:r>
    </w:p>
    <w:p w:rsidR="00355E4F" w:rsidRPr="003A22FC" w:rsidRDefault="00355E4F" w:rsidP="003A22FC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2FC">
        <w:rPr>
          <w:rFonts w:ascii="Times New Roman" w:hAnsi="Times New Roman"/>
          <w:color w:val="000000"/>
          <w:sz w:val="24"/>
          <w:szCs w:val="24"/>
        </w:rPr>
        <w:t>Программы к завершённой предметной линии учебников по</w:t>
      </w:r>
      <w:proofErr w:type="gramStart"/>
      <w:r w:rsidR="007030CD" w:rsidRPr="003A22FC">
        <w:rPr>
          <w:rFonts w:ascii="Times New Roman" w:eastAsia="Times New Roman" w:hAnsi="Times New Roman"/>
          <w:color w:val="000000"/>
          <w:sz w:val="24"/>
          <w:szCs w:val="24"/>
        </w:rPr>
        <w:t>«И</w:t>
      </w:r>
      <w:proofErr w:type="gramEnd"/>
      <w:r w:rsidR="007030CD" w:rsidRPr="003A22FC">
        <w:rPr>
          <w:rFonts w:ascii="Times New Roman" w:eastAsia="Times New Roman" w:hAnsi="Times New Roman"/>
          <w:color w:val="000000"/>
          <w:sz w:val="24"/>
          <w:szCs w:val="24"/>
        </w:rPr>
        <w:t>зобразительному искусству»  Коротеева Е.И. И Искусство и ты</w:t>
      </w:r>
      <w:r w:rsidR="00EB0644" w:rsidRPr="003A22F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7030CD" w:rsidRPr="003A22FC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учебник </w:t>
      </w:r>
      <w:r w:rsidRPr="003A22FC">
        <w:rPr>
          <w:rFonts w:ascii="Times New Roman" w:hAnsi="Times New Roman"/>
          <w:color w:val="000000"/>
          <w:sz w:val="24"/>
          <w:szCs w:val="24"/>
        </w:rPr>
        <w:t>для</w:t>
      </w:r>
      <w:r w:rsidR="007030CD" w:rsidRPr="003A22FC">
        <w:rPr>
          <w:rFonts w:ascii="Times New Roman" w:hAnsi="Times New Roman"/>
          <w:color w:val="000000"/>
          <w:sz w:val="24"/>
          <w:szCs w:val="24"/>
        </w:rPr>
        <w:t xml:space="preserve"> 2 класса </w:t>
      </w:r>
      <w:r w:rsidRPr="003A22FC">
        <w:rPr>
          <w:rFonts w:ascii="Times New Roman" w:hAnsi="Times New Roman"/>
          <w:color w:val="000000"/>
          <w:sz w:val="24"/>
          <w:szCs w:val="24"/>
        </w:rPr>
        <w:t>под редакцией</w:t>
      </w:r>
      <w:r w:rsidR="007030CD" w:rsidRPr="003A22F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7030CD" w:rsidRPr="003A22FC">
        <w:rPr>
          <w:rFonts w:ascii="Times New Roman" w:hAnsi="Times New Roman"/>
          <w:color w:val="000000"/>
          <w:sz w:val="24"/>
          <w:szCs w:val="24"/>
        </w:rPr>
        <w:t>Б.М.Неменского</w:t>
      </w:r>
      <w:proofErr w:type="spellEnd"/>
    </w:p>
    <w:p w:rsidR="003A22FC" w:rsidRDefault="003A22FC" w:rsidP="003A22F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D6AAB">
        <w:rPr>
          <w:rFonts w:ascii="Times New Roman" w:hAnsi="Times New Roman"/>
          <w:sz w:val="24"/>
          <w:szCs w:val="24"/>
        </w:rPr>
        <w:t>риказ Министерства образования и науки РФ от 31 марта 2014 г. № 253 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A22FC" w:rsidRPr="003A22FC" w:rsidRDefault="003A22FC" w:rsidP="003A22FC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0644" w:rsidRPr="00293E3F" w:rsidRDefault="00F360DC" w:rsidP="0029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360DC" w:rsidRPr="00293E3F" w:rsidRDefault="00F360DC" w:rsidP="00293E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3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Целью курса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</w:t>
      </w:r>
      <w:r w:rsidRPr="00293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расширение общекультурного кругозора учащихся;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развитие каче</w:t>
      </w:r>
      <w:proofErr w:type="gramStart"/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ств тв</w:t>
      </w:r>
      <w:proofErr w:type="gramEnd"/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орческой личности, умеющей: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ставить цель;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б) искать и находить решения поставленных учителем </w:t>
      </w:r>
      <w:r w:rsidR="00CC610E"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возникающих в жизни ребенка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проблем;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выбирать средства и реализовывать свой замысел;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г) осознавать и оценивать свой индивидуальный опыт;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д) находить речевое соответствие своим действиям и эстетическому контексту;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общее знакомство с искусством как результатом отражения социально-эстетического идеала человека в материальных образах;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формирование основ эстетического опыта и технологических знаний и умений как основы для практической реализации замысла.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 Задачи курса реализуются через </w:t>
      </w:r>
      <w:r w:rsidRPr="0029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культурологические знания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являющиеся основой для последующей </w:t>
      </w:r>
      <w:r w:rsidRPr="00293E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художественно-творческой деятельности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в совокупности обеспечивают саморазвитие и развитие личности ребенка.</w:t>
      </w:r>
    </w:p>
    <w:p w:rsidR="00F360DC" w:rsidRPr="00293E3F" w:rsidRDefault="00F360DC" w:rsidP="00293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0DC" w:rsidRPr="00293E3F" w:rsidRDefault="003A22FC" w:rsidP="00293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74D5C" w:rsidRPr="00293E3F" w:rsidRDefault="00F360DC" w:rsidP="0029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bCs/>
          <w:sz w:val="24"/>
          <w:szCs w:val="24"/>
        </w:rPr>
        <w:t>      </w:t>
      </w:r>
      <w:r w:rsidRPr="00293E3F">
        <w:rPr>
          <w:rFonts w:ascii="Times New Roman" w:hAnsi="Times New Roman"/>
          <w:sz w:val="24"/>
          <w:szCs w:val="24"/>
        </w:rPr>
        <w:t>«Изобразительное искусство »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</w:p>
    <w:p w:rsidR="00F74D5C" w:rsidRPr="00293E3F" w:rsidRDefault="00F74D5C" w:rsidP="00293E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ab/>
      </w:r>
      <w:r w:rsidR="00F360DC" w:rsidRPr="00293E3F">
        <w:rPr>
          <w:rFonts w:ascii="Times New Roman" w:hAnsi="Times New Roman"/>
          <w:b/>
          <w:sz w:val="24"/>
          <w:szCs w:val="24"/>
        </w:rPr>
        <w:t>Систематизирующим методом</w:t>
      </w:r>
      <w:r w:rsidR="00F360DC" w:rsidRPr="00293E3F">
        <w:rPr>
          <w:rFonts w:ascii="Times New Roman" w:hAnsi="Times New Roman"/>
          <w:sz w:val="24"/>
          <w:szCs w:val="24"/>
        </w:rPr>
        <w:t xml:space="preserve"> является </w:t>
      </w:r>
      <w:r w:rsidR="00F360DC" w:rsidRPr="00293E3F">
        <w:rPr>
          <w:rFonts w:ascii="Times New Roman" w:hAnsi="Times New Roman"/>
          <w:iCs/>
          <w:sz w:val="24"/>
          <w:szCs w:val="24"/>
        </w:rPr>
        <w:t xml:space="preserve">выделение трех основных видов художественной деятельности </w:t>
      </w:r>
      <w:r w:rsidR="00F360DC" w:rsidRPr="00293E3F">
        <w:rPr>
          <w:rFonts w:ascii="Times New Roman" w:hAnsi="Times New Roman"/>
          <w:sz w:val="24"/>
          <w:szCs w:val="24"/>
        </w:rPr>
        <w:t>для визуальных пространственныхискусств:</w:t>
      </w:r>
      <w:r w:rsidR="00F360DC" w:rsidRPr="00293E3F">
        <w:rPr>
          <w:rFonts w:ascii="Times New Roman" w:hAnsi="Times New Roman"/>
          <w:i/>
          <w:sz w:val="24"/>
          <w:szCs w:val="24"/>
        </w:rPr>
        <w:t>конструктивной, изобразительной,декоративной.</w:t>
      </w:r>
    </w:p>
    <w:p w:rsidR="00EB0644" w:rsidRPr="00293E3F" w:rsidRDefault="00F74D5C" w:rsidP="0029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lastRenderedPageBreak/>
        <w:tab/>
      </w:r>
      <w:r w:rsidR="00F360DC" w:rsidRPr="00293E3F">
        <w:rPr>
          <w:rFonts w:ascii="Times New Roman" w:hAnsi="Times New Roman"/>
          <w:sz w:val="24"/>
          <w:szCs w:val="24"/>
        </w:rPr>
        <w:t xml:space="preserve">Эти </w:t>
      </w:r>
      <w:r w:rsidR="00F360DC" w:rsidRPr="00293E3F">
        <w:rPr>
          <w:rFonts w:ascii="Times New Roman" w:hAnsi="Times New Roman"/>
          <w:b/>
          <w:sz w:val="24"/>
          <w:szCs w:val="24"/>
        </w:rPr>
        <w:t>три вида художественной деятельности</w:t>
      </w:r>
      <w:r w:rsidR="00F360DC" w:rsidRPr="00293E3F">
        <w:rPr>
          <w:rFonts w:ascii="Times New Roman" w:hAnsi="Times New Roman"/>
          <w:sz w:val="24"/>
          <w:szCs w:val="24"/>
        </w:rPr>
        <w:t xml:space="preserve"> являются основанием для деления визуально-пространственных искусств на виды: изобразительные — живопись, графика, скульптура; конструктивные — архитектура, дизайн; различные декоративно-прикладные искусства.       </w:t>
      </w:r>
      <w:r w:rsidR="00F360DC" w:rsidRPr="00293E3F">
        <w:rPr>
          <w:rFonts w:ascii="Times New Roman" w:hAnsi="Times New Roman"/>
          <w:sz w:val="24"/>
          <w:szCs w:val="24"/>
        </w:rPr>
        <w:br/>
        <w:t>      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</w:t>
      </w:r>
      <w:r w:rsidR="00EB0644" w:rsidRPr="00293E3F">
        <w:rPr>
          <w:rFonts w:ascii="Times New Roman" w:hAnsi="Times New Roman"/>
          <w:sz w:val="24"/>
          <w:szCs w:val="24"/>
        </w:rPr>
        <w:t>ружающей действительности.</w:t>
      </w:r>
    </w:p>
    <w:p w:rsidR="00EB0644" w:rsidRPr="00293E3F" w:rsidRDefault="00F360DC" w:rsidP="00293E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 xml:space="preserve">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</w:t>
      </w:r>
      <w:r w:rsidR="00EB0644" w:rsidRPr="00293E3F">
        <w:rPr>
          <w:rFonts w:ascii="Times New Roman" w:hAnsi="Times New Roman"/>
          <w:sz w:val="24"/>
          <w:szCs w:val="24"/>
        </w:rPr>
        <w:t xml:space="preserve">способности сопереживания. </w:t>
      </w:r>
    </w:p>
    <w:p w:rsidR="00F360DC" w:rsidRPr="00293E3F" w:rsidRDefault="00F360DC" w:rsidP="00293E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 </w:t>
      </w:r>
      <w:proofErr w:type="gramStart"/>
      <w:r w:rsidRPr="00293E3F">
        <w:rPr>
          <w:rFonts w:ascii="Times New Roman" w:hAnsi="Times New Roman"/>
          <w:b/>
          <w:sz w:val="24"/>
          <w:szCs w:val="24"/>
        </w:rPr>
        <w:t>Художественная деятельность</w:t>
      </w:r>
      <w:r w:rsidRPr="00293E3F">
        <w:rPr>
          <w:rFonts w:ascii="Times New Roman" w:hAnsi="Times New Roman"/>
          <w:sz w:val="24"/>
          <w:szCs w:val="24"/>
        </w:rPr>
        <w:t xml:space="preserve"> школьников на уроках находит разнообразные формы выражения: изображение на плоскости и в объеме (с натуры, по памяти, по представлению); выполнение декоративной и конструктивной работы;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293E3F">
        <w:rPr>
          <w:rFonts w:ascii="Times New Roman" w:hAnsi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  <w:r w:rsidRPr="00293E3F">
        <w:rPr>
          <w:rFonts w:ascii="Times New Roman" w:hAnsi="Times New Roman"/>
          <w:sz w:val="24"/>
          <w:szCs w:val="24"/>
        </w:rPr>
        <w:br/>
      </w:r>
      <w:r w:rsidRPr="00293E3F">
        <w:rPr>
          <w:rFonts w:ascii="Times New Roman" w:hAnsi="Times New Roman" w:cs="Times New Roman"/>
          <w:sz w:val="24"/>
          <w:szCs w:val="24"/>
        </w:rPr>
        <w:t xml:space="preserve">      На уроках вводится </w:t>
      </w:r>
      <w:r w:rsidRPr="00293E3F">
        <w:rPr>
          <w:rFonts w:ascii="Times New Roman" w:hAnsi="Times New Roman" w:cs="Times New Roman"/>
          <w:b/>
          <w:sz w:val="24"/>
          <w:szCs w:val="24"/>
        </w:rPr>
        <w:t>игровая драматургия</w:t>
      </w:r>
      <w:r w:rsidRPr="00293E3F">
        <w:rPr>
          <w:rFonts w:ascii="Times New Roman" w:hAnsi="Times New Roman" w:cs="Times New Roman"/>
          <w:sz w:val="24"/>
          <w:szCs w:val="24"/>
        </w:rPr>
        <w:t xml:space="preserve">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      Необходимо иметь в виду, что, представленные в начальной школе в игровой форме как Братья-Мастера Изображения, Украшения, Постройки, </w:t>
      </w:r>
      <w:r w:rsidRPr="00293E3F">
        <w:rPr>
          <w:rFonts w:ascii="Times New Roman" w:hAnsi="Times New Roman" w:cs="Times New Roman"/>
          <w:bCs/>
          <w:iCs/>
          <w:sz w:val="24"/>
          <w:szCs w:val="24"/>
        </w:rPr>
        <w:t>эти три вида художественной деятельности должны сопутствовать учащимся все годы обучения</w:t>
      </w:r>
      <w:r w:rsidRPr="00293E3F">
        <w:rPr>
          <w:rFonts w:ascii="Times New Roman" w:hAnsi="Times New Roman" w:cs="Times New Roman"/>
          <w:sz w:val="24"/>
          <w:szCs w:val="24"/>
        </w:rPr>
        <w:t>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</w:p>
    <w:p w:rsidR="00EB0644" w:rsidRPr="00293E3F" w:rsidRDefault="003A22FC" w:rsidP="00293E3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Описание места </w:t>
      </w:r>
      <w:r w:rsidR="00EB0644" w:rsidRPr="00293E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предмета  в учебном плане</w:t>
      </w:r>
    </w:p>
    <w:p w:rsidR="00EB0644" w:rsidRDefault="00EB0644" w:rsidP="00293E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sz w:val="24"/>
          <w:szCs w:val="24"/>
        </w:rPr>
        <w:t>На изучение предмета отводится 1 ч  в  неделю. Пр</w:t>
      </w:r>
      <w:r w:rsidR="009D597A">
        <w:rPr>
          <w:rFonts w:ascii="Times New Roman" w:eastAsia="Times New Roman" w:hAnsi="Times New Roman" w:cs="Times New Roman"/>
          <w:sz w:val="24"/>
          <w:szCs w:val="24"/>
        </w:rPr>
        <w:t>едмет изучается: в 1 классе — 34</w:t>
      </w:r>
      <w:r w:rsidRPr="00293E3F">
        <w:rPr>
          <w:rFonts w:ascii="Times New Roman" w:eastAsia="Times New Roman" w:hAnsi="Times New Roman" w:cs="Times New Roman"/>
          <w:sz w:val="24"/>
          <w:szCs w:val="24"/>
        </w:rPr>
        <w:t xml:space="preserve"> ч в год. </w:t>
      </w:r>
    </w:p>
    <w:p w:rsidR="003A22FC" w:rsidRDefault="003A22FC" w:rsidP="00E21FC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FCA">
        <w:rPr>
          <w:rFonts w:ascii="Times New Roman" w:eastAsia="Times New Roman" w:hAnsi="Times New Roman" w:cs="Times New Roman"/>
          <w:b/>
          <w:sz w:val="24"/>
          <w:szCs w:val="24"/>
        </w:rPr>
        <w:t>Описание ценностных ориентиров</w:t>
      </w:r>
    </w:p>
    <w:p w:rsidR="00E21FCA" w:rsidRDefault="00E21FCA" w:rsidP="00E21FC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FCA" w:rsidRPr="003056A6" w:rsidRDefault="00E21FCA" w:rsidP="00E21FCA">
      <w:pPr>
        <w:pStyle w:val="a9"/>
        <w:numPr>
          <w:ilvl w:val="0"/>
          <w:numId w:val="14"/>
        </w:numPr>
        <w:spacing w:line="240" w:lineRule="auto"/>
        <w:ind w:left="-142" w:firstLine="568"/>
        <w:rPr>
          <w:rFonts w:ascii="Times New Roman" w:hAnsi="Times New Roman"/>
          <w:color w:val="auto"/>
          <w:sz w:val="24"/>
          <w:szCs w:val="24"/>
        </w:rPr>
      </w:pPr>
      <w:r w:rsidRPr="003056A6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формирование основ гражданской идентичности лич</w:t>
      </w:r>
      <w:r w:rsidRPr="003056A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ности </w:t>
      </w:r>
      <w:r w:rsidRPr="003056A6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E21FCA" w:rsidRPr="003056A6" w:rsidRDefault="00E21FCA" w:rsidP="00E21FCA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E21FCA" w:rsidRPr="003056A6" w:rsidRDefault="00E21FCA" w:rsidP="00E21FCA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E21FCA" w:rsidRPr="003056A6" w:rsidRDefault="00E21FCA" w:rsidP="00E21FCA">
      <w:pPr>
        <w:pStyle w:val="a9"/>
        <w:numPr>
          <w:ilvl w:val="0"/>
          <w:numId w:val="14"/>
        </w:numPr>
        <w:spacing w:line="240" w:lineRule="auto"/>
        <w:ind w:left="-142" w:firstLine="568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056A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3056A6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E21FCA" w:rsidRPr="003056A6" w:rsidRDefault="00E21FCA" w:rsidP="00E21FCA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E21FCA" w:rsidRPr="003056A6" w:rsidRDefault="00E21FCA" w:rsidP="00E21FCA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E21FCA" w:rsidRPr="003056A6" w:rsidRDefault="00E21FCA" w:rsidP="00E21FCA">
      <w:pPr>
        <w:pStyle w:val="a9"/>
        <w:numPr>
          <w:ilvl w:val="0"/>
          <w:numId w:val="14"/>
        </w:numPr>
        <w:spacing w:line="240" w:lineRule="auto"/>
        <w:ind w:left="-142" w:firstLine="568"/>
        <w:rPr>
          <w:rFonts w:ascii="Times New Roman" w:hAnsi="Times New Roman"/>
          <w:color w:val="auto"/>
          <w:spacing w:val="-2"/>
          <w:sz w:val="24"/>
          <w:szCs w:val="24"/>
        </w:rPr>
      </w:pPr>
      <w:r w:rsidRPr="003056A6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развитие </w:t>
      </w:r>
      <w:proofErr w:type="spellStart"/>
      <w:r w:rsidRPr="003056A6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ценностно­смысловой</w:t>
      </w:r>
      <w:proofErr w:type="spellEnd"/>
      <w:r w:rsidRPr="003056A6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 сферы личности </w:t>
      </w:r>
      <w:r w:rsidRPr="003056A6">
        <w:rPr>
          <w:rFonts w:ascii="Times New Roman" w:hAnsi="Times New Roman"/>
          <w:color w:val="auto"/>
          <w:spacing w:val="2"/>
          <w:sz w:val="24"/>
          <w:szCs w:val="24"/>
        </w:rPr>
        <w:t xml:space="preserve">на </w:t>
      </w:r>
      <w:r w:rsidRPr="003056A6">
        <w:rPr>
          <w:rFonts w:ascii="Times New Roman" w:hAnsi="Times New Roman"/>
          <w:color w:val="auto"/>
          <w:spacing w:val="-2"/>
          <w:sz w:val="24"/>
          <w:szCs w:val="24"/>
        </w:rPr>
        <w:t>основе общечеловеческих принципов нравственности и гуманизма:</w:t>
      </w:r>
    </w:p>
    <w:p w:rsidR="00E21FCA" w:rsidRPr="003056A6" w:rsidRDefault="00E21FCA" w:rsidP="00E21FCA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>принятия и уважения ценностей семьи и  образовательной организации, коллектива и общества и стремления следовать им;</w:t>
      </w:r>
    </w:p>
    <w:p w:rsidR="00E21FCA" w:rsidRPr="003056A6" w:rsidRDefault="00E21FCA" w:rsidP="00E21FCA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 xml:space="preserve">ориентации в нравственном содержании и </w:t>
      </w:r>
      <w:proofErr w:type="gramStart"/>
      <w:r w:rsidRPr="003056A6">
        <w:rPr>
          <w:sz w:val="24"/>
        </w:rPr>
        <w:t>смысле</w:t>
      </w:r>
      <w:proofErr w:type="gramEnd"/>
      <w:r w:rsidRPr="003056A6">
        <w:rPr>
          <w:sz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E21FCA" w:rsidRPr="003056A6" w:rsidRDefault="00E21FCA" w:rsidP="00E21FCA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E21FCA" w:rsidRPr="003056A6" w:rsidRDefault="00E21FCA" w:rsidP="00E21FCA">
      <w:pPr>
        <w:pStyle w:val="a9"/>
        <w:numPr>
          <w:ilvl w:val="0"/>
          <w:numId w:val="14"/>
        </w:numPr>
        <w:spacing w:line="240" w:lineRule="auto"/>
        <w:ind w:left="-142" w:firstLine="568"/>
        <w:rPr>
          <w:rFonts w:ascii="Times New Roman" w:hAnsi="Times New Roman"/>
          <w:color w:val="auto"/>
          <w:sz w:val="24"/>
          <w:szCs w:val="24"/>
        </w:rPr>
      </w:pPr>
      <w:r w:rsidRPr="003056A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развитие умения учиться </w:t>
      </w:r>
      <w:r w:rsidRPr="003056A6">
        <w:rPr>
          <w:rFonts w:ascii="Times New Roman" w:hAnsi="Times New Roman"/>
          <w:color w:val="auto"/>
          <w:sz w:val="24"/>
          <w:szCs w:val="24"/>
        </w:rPr>
        <w:t>как первого шага к самообразованию и самовоспитанию, а именно:</w:t>
      </w:r>
    </w:p>
    <w:p w:rsidR="00E21FCA" w:rsidRPr="003056A6" w:rsidRDefault="00E21FCA" w:rsidP="00E21FCA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lastRenderedPageBreak/>
        <w:t>развитие широких познавательных интересов, инициативы и любознательности, мотивов познания и творчества;</w:t>
      </w:r>
    </w:p>
    <w:p w:rsidR="00E21FCA" w:rsidRPr="003056A6" w:rsidRDefault="00E21FCA" w:rsidP="00E21FCA">
      <w:pPr>
        <w:pStyle w:val="21"/>
        <w:spacing w:line="240" w:lineRule="auto"/>
        <w:rPr>
          <w:spacing w:val="-2"/>
          <w:sz w:val="24"/>
        </w:rPr>
      </w:pPr>
      <w:r w:rsidRPr="003056A6">
        <w:rPr>
          <w:spacing w:val="-2"/>
          <w:sz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E21FCA" w:rsidRPr="003056A6" w:rsidRDefault="00E21FCA" w:rsidP="00E21FCA">
      <w:pPr>
        <w:pStyle w:val="a9"/>
        <w:numPr>
          <w:ilvl w:val="0"/>
          <w:numId w:val="14"/>
        </w:numPr>
        <w:spacing w:line="240" w:lineRule="auto"/>
        <w:ind w:left="-142" w:firstLine="568"/>
        <w:rPr>
          <w:rFonts w:ascii="Times New Roman" w:hAnsi="Times New Roman"/>
          <w:color w:val="auto"/>
          <w:spacing w:val="-2"/>
          <w:sz w:val="24"/>
          <w:szCs w:val="24"/>
        </w:rPr>
      </w:pPr>
      <w:r w:rsidRPr="003056A6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3056A6">
        <w:rPr>
          <w:rFonts w:ascii="Times New Roman" w:hAnsi="Times New Roman"/>
          <w:color w:val="auto"/>
          <w:spacing w:val="-2"/>
          <w:sz w:val="24"/>
          <w:szCs w:val="24"/>
        </w:rPr>
        <w:t xml:space="preserve">как условия её </w:t>
      </w:r>
      <w:proofErr w:type="spellStart"/>
      <w:r w:rsidRPr="003056A6">
        <w:rPr>
          <w:rFonts w:ascii="Times New Roman" w:hAnsi="Times New Roman"/>
          <w:color w:val="auto"/>
          <w:spacing w:val="-2"/>
          <w:sz w:val="24"/>
          <w:szCs w:val="24"/>
        </w:rPr>
        <w:t>самоактуализации</w:t>
      </w:r>
      <w:proofErr w:type="spellEnd"/>
      <w:r w:rsidRPr="003056A6">
        <w:rPr>
          <w:rFonts w:ascii="Times New Roman" w:hAnsi="Times New Roman"/>
          <w:color w:val="auto"/>
          <w:spacing w:val="-2"/>
          <w:sz w:val="24"/>
          <w:szCs w:val="24"/>
        </w:rPr>
        <w:t>:</w:t>
      </w:r>
    </w:p>
    <w:p w:rsidR="00E21FCA" w:rsidRPr="003056A6" w:rsidRDefault="00E21FCA" w:rsidP="00E21FCA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 xml:space="preserve">формирование самоуважения и </w:t>
      </w:r>
      <w:proofErr w:type="spellStart"/>
      <w:r w:rsidRPr="003056A6">
        <w:rPr>
          <w:sz w:val="24"/>
        </w:rPr>
        <w:t>эмоционально­положительного</w:t>
      </w:r>
      <w:proofErr w:type="spellEnd"/>
      <w:r w:rsidRPr="003056A6">
        <w:rPr>
          <w:sz w:val="24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E21FCA" w:rsidRPr="003056A6" w:rsidRDefault="00E21FCA" w:rsidP="00E21FCA">
      <w:pPr>
        <w:pStyle w:val="21"/>
        <w:spacing w:line="240" w:lineRule="auto"/>
        <w:rPr>
          <w:sz w:val="24"/>
        </w:rPr>
      </w:pPr>
      <w:r w:rsidRPr="003056A6">
        <w:rPr>
          <w:spacing w:val="2"/>
          <w:sz w:val="24"/>
        </w:rPr>
        <w:t xml:space="preserve">развитие готовности к самостоятельным поступкам и </w:t>
      </w:r>
      <w:r w:rsidRPr="003056A6">
        <w:rPr>
          <w:sz w:val="24"/>
        </w:rPr>
        <w:t>действиям, ответственности за их результаты;</w:t>
      </w:r>
    </w:p>
    <w:p w:rsidR="00E21FCA" w:rsidRPr="003056A6" w:rsidRDefault="00E21FCA" w:rsidP="00E21FCA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 xml:space="preserve">формирование целеустремлённости и настойчивости в </w:t>
      </w:r>
      <w:r w:rsidRPr="003056A6">
        <w:rPr>
          <w:spacing w:val="-4"/>
          <w:sz w:val="24"/>
        </w:rPr>
        <w:t>достижении целей, готовности к преодолению трудностей, жиз</w:t>
      </w:r>
      <w:r w:rsidRPr="003056A6">
        <w:rPr>
          <w:sz w:val="24"/>
        </w:rPr>
        <w:t>ненного оптимизма;</w:t>
      </w:r>
    </w:p>
    <w:p w:rsidR="00E21FCA" w:rsidRPr="003056A6" w:rsidRDefault="00E21FCA" w:rsidP="00E21FCA">
      <w:pPr>
        <w:pStyle w:val="21"/>
        <w:spacing w:line="240" w:lineRule="auto"/>
        <w:rPr>
          <w:sz w:val="24"/>
        </w:rPr>
      </w:pPr>
      <w:r w:rsidRPr="003056A6">
        <w:rPr>
          <w:sz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21FCA" w:rsidRPr="003056A6" w:rsidRDefault="00E21FCA" w:rsidP="00E21FCA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056A6">
        <w:rPr>
          <w:rFonts w:ascii="Times New Roman" w:hAnsi="Times New Roman"/>
          <w:color w:val="auto"/>
          <w:sz w:val="24"/>
          <w:szCs w:val="24"/>
        </w:rPr>
        <w:t xml:space="preserve"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обобщённых способов действия </w:t>
      </w:r>
      <w:r w:rsidRPr="003056A6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обеспечивает высокую эффективность решения жизненных </w:t>
      </w:r>
      <w:r w:rsidRPr="003056A6">
        <w:rPr>
          <w:rFonts w:ascii="Times New Roman" w:hAnsi="Times New Roman"/>
          <w:color w:val="auto"/>
          <w:sz w:val="24"/>
          <w:szCs w:val="24"/>
        </w:rPr>
        <w:t>задач и возможность саморазвития обучающихся.</w:t>
      </w:r>
    </w:p>
    <w:p w:rsidR="003A22FC" w:rsidRPr="003A22FC" w:rsidRDefault="003A22FC" w:rsidP="00E21F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644" w:rsidRPr="00293E3F" w:rsidRDefault="00EB0644" w:rsidP="00293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 метапредметные, предметные результаты</w:t>
      </w:r>
    </w:p>
    <w:p w:rsidR="00EB0644" w:rsidRPr="00293E3F" w:rsidRDefault="00EB0644" w:rsidP="00293E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F74D5C" w:rsidRPr="00293E3F" w:rsidRDefault="00F74D5C" w:rsidP="000E7909">
      <w:pPr>
        <w:pStyle w:val="c5"/>
        <w:spacing w:before="0" w:beforeAutospacing="0" w:after="0" w:afterAutospacing="0"/>
        <w:ind w:firstLine="360"/>
        <w:jc w:val="both"/>
      </w:pPr>
      <w:r w:rsidRPr="00293E3F">
        <w:rPr>
          <w:rStyle w:val="c1"/>
          <w:b/>
        </w:rPr>
        <w:t>Личностные</w:t>
      </w:r>
      <w:r w:rsidRPr="00293E3F">
        <w:rPr>
          <w:rStyle w:val="c1"/>
        </w:rPr>
        <w:t xml:space="preserve"> результаты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74D5C" w:rsidRPr="00293E3F" w:rsidRDefault="00F74D5C" w:rsidP="000E7909">
      <w:pPr>
        <w:numPr>
          <w:ilvl w:val="0"/>
          <w:numId w:val="2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ценностно-смысловая ориентация учащегося;</w:t>
      </w:r>
    </w:p>
    <w:p w:rsidR="00F74D5C" w:rsidRPr="00293E3F" w:rsidRDefault="00F74D5C" w:rsidP="000E7909">
      <w:pPr>
        <w:numPr>
          <w:ilvl w:val="0"/>
          <w:numId w:val="2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</w:t>
      </w:r>
      <w:proofErr w:type="spellStart"/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смыслообразования</w:t>
      </w:r>
      <w:proofErr w:type="spellEnd"/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4D5C" w:rsidRPr="00293E3F" w:rsidRDefault="00F74D5C" w:rsidP="000E7909">
      <w:pPr>
        <w:numPr>
          <w:ilvl w:val="0"/>
          <w:numId w:val="2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нравственно-этическое оценивание</w:t>
      </w:r>
    </w:p>
    <w:p w:rsidR="00F74D5C" w:rsidRPr="00293E3F" w:rsidRDefault="00F74D5C" w:rsidP="000E7909">
      <w:pPr>
        <w:shd w:val="clear" w:color="auto" w:fill="FFFFFF"/>
        <w:spacing w:after="0" w:line="240" w:lineRule="auto"/>
        <w:ind w:firstLine="36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293E3F">
        <w:rPr>
          <w:rStyle w:val="c1"/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293E3F">
        <w:rPr>
          <w:rStyle w:val="c1"/>
          <w:rFonts w:ascii="Times New Roman" w:hAnsi="Times New Roman" w:cs="Times New Roman"/>
          <w:sz w:val="24"/>
          <w:szCs w:val="24"/>
        </w:rPr>
        <w:t>результаты характеризуют уровень сформированности  универсальных способностей учащихся, проявляющихся в познавательной и практической творческой деятельности:</w:t>
      </w:r>
    </w:p>
    <w:p w:rsidR="00F74D5C" w:rsidRPr="00293E3F" w:rsidRDefault="00F74D5C" w:rsidP="000E790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Коммуникативные УУД:</w:t>
      </w:r>
    </w:p>
    <w:p w:rsidR="00F74D5C" w:rsidRPr="00293E3F" w:rsidRDefault="00F74D5C" w:rsidP="000E7909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выражать свои мысли;</w:t>
      </w:r>
    </w:p>
    <w:p w:rsidR="00F74D5C" w:rsidRPr="00293E3F" w:rsidRDefault="00F74D5C" w:rsidP="000E7909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конфликтов, постановка вопросов;</w:t>
      </w:r>
    </w:p>
    <w:p w:rsidR="00F74D5C" w:rsidRPr="00293E3F" w:rsidRDefault="00F74D5C" w:rsidP="000E7909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поведением партнера: контроль, коррекция.</w:t>
      </w:r>
    </w:p>
    <w:p w:rsidR="00F74D5C" w:rsidRPr="00293E3F" w:rsidRDefault="00F74D5C" w:rsidP="000E790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Регулятивные УУД:</w:t>
      </w:r>
    </w:p>
    <w:p w:rsidR="00F74D5C" w:rsidRPr="00293E3F" w:rsidRDefault="00F74D5C" w:rsidP="000E7909">
      <w:pPr>
        <w:numPr>
          <w:ilvl w:val="0"/>
          <w:numId w:val="4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целеполагание;</w:t>
      </w:r>
    </w:p>
    <w:p w:rsidR="00F74D5C" w:rsidRPr="00293E3F" w:rsidRDefault="00F74D5C" w:rsidP="000E7909">
      <w:pPr>
        <w:numPr>
          <w:ilvl w:val="0"/>
          <w:numId w:val="4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волевая </w:t>
      </w:r>
      <w:proofErr w:type="spellStart"/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4D5C" w:rsidRPr="00293E3F" w:rsidRDefault="00F74D5C" w:rsidP="000E7909">
      <w:pPr>
        <w:numPr>
          <w:ilvl w:val="0"/>
          <w:numId w:val="4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коррекция;</w:t>
      </w:r>
    </w:p>
    <w:p w:rsidR="00F74D5C" w:rsidRPr="00293E3F" w:rsidRDefault="00F74D5C" w:rsidP="000E7909">
      <w:pPr>
        <w:numPr>
          <w:ilvl w:val="0"/>
          <w:numId w:val="4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и уровня усвоения.</w:t>
      </w:r>
    </w:p>
    <w:p w:rsidR="00F74D5C" w:rsidRPr="00293E3F" w:rsidRDefault="00F74D5C" w:rsidP="000E7909">
      <w:pPr>
        <w:shd w:val="clear" w:color="auto" w:fill="FFFFFF"/>
        <w:spacing w:after="0" w:line="240" w:lineRule="auto"/>
        <w:ind w:left="85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</w:t>
      </w: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  </w:t>
      </w:r>
    </w:p>
    <w:p w:rsidR="00F74D5C" w:rsidRPr="00293E3F" w:rsidRDefault="00F74D5C" w:rsidP="000E790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93E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Общеучебные</w:t>
      </w:r>
      <w:proofErr w:type="spellEnd"/>
      <w:r w:rsidRPr="00293E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F74D5C" w:rsidRPr="00293E3F" w:rsidRDefault="00F74D5C" w:rsidP="000E7909">
      <w:pPr>
        <w:numPr>
          <w:ilvl w:val="0"/>
          <w:numId w:val="5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структурировать знания;</w:t>
      </w:r>
    </w:p>
    <w:p w:rsidR="00F74D5C" w:rsidRPr="00293E3F" w:rsidRDefault="00F74D5C" w:rsidP="000E7909">
      <w:pPr>
        <w:numPr>
          <w:ilvl w:val="0"/>
          <w:numId w:val="5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чтение;</w:t>
      </w:r>
    </w:p>
    <w:p w:rsidR="00F74D5C" w:rsidRPr="00293E3F" w:rsidRDefault="00F74D5C" w:rsidP="000E7909">
      <w:pPr>
        <w:numPr>
          <w:ilvl w:val="0"/>
          <w:numId w:val="5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знаково-символическое моделирование;</w:t>
      </w:r>
    </w:p>
    <w:p w:rsidR="00F74D5C" w:rsidRPr="00293E3F" w:rsidRDefault="00F74D5C" w:rsidP="000E7909">
      <w:pPr>
        <w:pStyle w:val="c5"/>
        <w:numPr>
          <w:ilvl w:val="0"/>
          <w:numId w:val="6"/>
        </w:numPr>
        <w:spacing w:before="0" w:beforeAutospacing="0" w:after="0" w:afterAutospacing="0"/>
        <w:ind w:left="851"/>
        <w:jc w:val="both"/>
      </w:pPr>
      <w:r w:rsidRPr="00293E3F">
        <w:rPr>
          <w:color w:val="000000"/>
        </w:rPr>
        <w:t>выделение и формирование учебной цели.</w:t>
      </w:r>
    </w:p>
    <w:p w:rsidR="00F74D5C" w:rsidRPr="00293E3F" w:rsidRDefault="00F74D5C" w:rsidP="000E7909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Логические:</w:t>
      </w:r>
    </w:p>
    <w:p w:rsidR="00F74D5C" w:rsidRPr="00293E3F" w:rsidRDefault="00F74D5C" w:rsidP="000E7909">
      <w:pPr>
        <w:numPr>
          <w:ilvl w:val="0"/>
          <w:numId w:val="7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объектов;</w:t>
      </w:r>
    </w:p>
    <w:p w:rsidR="00F74D5C" w:rsidRPr="00293E3F" w:rsidRDefault="00F74D5C" w:rsidP="000E7909">
      <w:pPr>
        <w:numPr>
          <w:ilvl w:val="0"/>
          <w:numId w:val="7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синтез, как составление целого из частей;</w:t>
      </w:r>
    </w:p>
    <w:p w:rsidR="00F74D5C" w:rsidRPr="00293E3F" w:rsidRDefault="00F74D5C" w:rsidP="000E7909">
      <w:pPr>
        <w:numPr>
          <w:ilvl w:val="0"/>
          <w:numId w:val="7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объектов;</w:t>
      </w:r>
    </w:p>
    <w:p w:rsidR="00F74D5C" w:rsidRPr="00293E3F" w:rsidRDefault="00F74D5C" w:rsidP="000E7909">
      <w:pPr>
        <w:numPr>
          <w:ilvl w:val="0"/>
          <w:numId w:val="7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доказательство;</w:t>
      </w:r>
    </w:p>
    <w:p w:rsidR="00F74D5C" w:rsidRPr="00293E3F" w:rsidRDefault="00F74D5C" w:rsidP="000E7909">
      <w:pPr>
        <w:numPr>
          <w:ilvl w:val="0"/>
          <w:numId w:val="7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 гипотез и их обоснование;</w:t>
      </w:r>
    </w:p>
    <w:p w:rsidR="00F74D5C" w:rsidRPr="00293E3F" w:rsidRDefault="00F74D5C" w:rsidP="000E7909">
      <w:pPr>
        <w:numPr>
          <w:ilvl w:val="0"/>
          <w:numId w:val="7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E3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логической цепи рассуждения.</w:t>
      </w:r>
    </w:p>
    <w:p w:rsidR="00F74D5C" w:rsidRPr="00293E3F" w:rsidRDefault="00F74D5C" w:rsidP="000E7909">
      <w:pPr>
        <w:pStyle w:val="c5"/>
        <w:spacing w:before="0" w:beforeAutospacing="0" w:after="0" w:afterAutospacing="0"/>
        <w:ind w:firstLine="360"/>
        <w:jc w:val="both"/>
      </w:pPr>
      <w:r w:rsidRPr="00293E3F">
        <w:rPr>
          <w:rStyle w:val="c1"/>
          <w:b/>
        </w:rPr>
        <w:t>Предметные</w:t>
      </w:r>
      <w:r w:rsidRPr="00293E3F">
        <w:rPr>
          <w:rStyle w:val="c1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gramStart"/>
      <w:r w:rsidRPr="00293E3F">
        <w:rPr>
          <w:rStyle w:val="c1"/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 тельных средствах; 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>освоение умений применять в художественно—творческой  деятельности основ цветоведения, основ графической грамоты;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F74D5C" w:rsidRPr="00293E3F" w:rsidRDefault="00F74D5C" w:rsidP="000E7909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F74D5C" w:rsidRPr="00F41807" w:rsidRDefault="00F74D5C" w:rsidP="00F41807">
      <w:pPr>
        <w:numPr>
          <w:ilvl w:val="0"/>
          <w:numId w:val="1"/>
        </w:num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93E3F">
        <w:rPr>
          <w:rStyle w:val="c1"/>
          <w:rFonts w:ascii="Times New Roman" w:hAnsi="Times New Roman"/>
          <w:sz w:val="24"/>
          <w:szCs w:val="24"/>
        </w:rPr>
        <w:lastRenderedPageBreak/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F74D5C" w:rsidRPr="00293E3F" w:rsidRDefault="00F74D5C" w:rsidP="002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5C" w:rsidRPr="00293E3F" w:rsidRDefault="003A22FC" w:rsidP="00293E3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74D5C" w:rsidRPr="00293E3F" w:rsidRDefault="00F74D5C" w:rsidP="00293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E3F">
        <w:rPr>
          <w:rFonts w:ascii="Times New Roman" w:hAnsi="Times New Roman"/>
          <w:b/>
          <w:sz w:val="24"/>
          <w:szCs w:val="24"/>
        </w:rPr>
        <w:t>Как и чем  работает художник? (8 ч)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Три основные краски –красная, синяя, желтая.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Пять красок — все богатство цвета и тона.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Пастель и цветные мелки, акварель, их выразительные возможности.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Выразительные возможности аппликации.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Выразительные возможности графических материалов.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Выразительность материалов для работы в объеме.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Выразительные возможности бумаги.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Для художника любой материал может стать выразительным (обобщение темы).</w:t>
      </w:r>
    </w:p>
    <w:p w:rsidR="00F74D5C" w:rsidRPr="00293E3F" w:rsidRDefault="00F74D5C" w:rsidP="00293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E3F">
        <w:rPr>
          <w:rFonts w:ascii="Times New Roman" w:hAnsi="Times New Roman"/>
          <w:b/>
          <w:sz w:val="24"/>
          <w:szCs w:val="24"/>
        </w:rPr>
        <w:t xml:space="preserve">Реальность и фантазия </w:t>
      </w:r>
      <w:proofErr w:type="gramStart"/>
      <w:r w:rsidRPr="00293E3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293E3F">
        <w:rPr>
          <w:rFonts w:ascii="Times New Roman" w:hAnsi="Times New Roman"/>
          <w:b/>
          <w:sz w:val="24"/>
          <w:szCs w:val="24"/>
        </w:rPr>
        <w:t>7 ч)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Изображение и реальность.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Изображение и фантазия.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Украшение и реальность.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Украшение и фантазия.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Постройка и реальность.</w:t>
      </w:r>
    </w:p>
    <w:p w:rsid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Постройка и фантазия.</w:t>
      </w:r>
    </w:p>
    <w:p w:rsidR="00F74D5C" w:rsidRPr="00293E3F" w:rsidRDefault="00F74D5C" w:rsidP="00293E3F">
      <w:pPr>
        <w:spacing w:after="0" w:line="24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F74D5C" w:rsidRPr="00293E3F" w:rsidRDefault="00F74D5C" w:rsidP="00293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E3F">
        <w:rPr>
          <w:rFonts w:ascii="Times New Roman" w:hAnsi="Times New Roman"/>
          <w:b/>
          <w:sz w:val="24"/>
          <w:szCs w:val="24"/>
        </w:rPr>
        <w:t>О чём говорит искусство (11ч)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Выражение характера изображаемых животных.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Выражение характера человека в изображении: мужской образ.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Выражение характера человека в изображении: женский образ.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Образ человека и его характер, выраженный в объеме.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Изображение природы в различных состояниях.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Выражение характера человека через украшение.</w:t>
      </w:r>
    </w:p>
    <w:p w:rsidR="00CC610E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Выражение намерений через украшение.</w:t>
      </w:r>
    </w:p>
    <w:p w:rsidR="00CC610E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В изображении, украшении, постройке челове</w:t>
      </w:r>
      <w:r w:rsidR="00CC610E" w:rsidRPr="00293E3F">
        <w:rPr>
          <w:rFonts w:ascii="Times New Roman" w:hAnsi="Times New Roman"/>
          <w:sz w:val="24"/>
          <w:szCs w:val="24"/>
        </w:rPr>
        <w:t xml:space="preserve">к выражает свои чувства, мысли, 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настроение, свое отношение к миру (обобщение темы).</w:t>
      </w:r>
    </w:p>
    <w:p w:rsidR="00F74D5C" w:rsidRPr="00293E3F" w:rsidRDefault="00F74D5C" w:rsidP="00293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E3F">
        <w:rPr>
          <w:rFonts w:ascii="Times New Roman" w:hAnsi="Times New Roman"/>
          <w:b/>
          <w:sz w:val="24"/>
          <w:szCs w:val="24"/>
        </w:rPr>
        <w:t>Как говорит искусство (8ч)</w:t>
      </w:r>
    </w:p>
    <w:p w:rsidR="00CC610E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 xml:space="preserve">Цвет как средство выражения. Теплые и холодные цвета. Борьба </w:t>
      </w:r>
      <w:proofErr w:type="gramStart"/>
      <w:r w:rsidRPr="00293E3F">
        <w:rPr>
          <w:rFonts w:ascii="Times New Roman" w:hAnsi="Times New Roman"/>
          <w:sz w:val="24"/>
          <w:szCs w:val="24"/>
        </w:rPr>
        <w:t>теплого</w:t>
      </w:r>
      <w:proofErr w:type="gramEnd"/>
      <w:r w:rsidRPr="00293E3F">
        <w:rPr>
          <w:rFonts w:ascii="Times New Roman" w:hAnsi="Times New Roman"/>
          <w:sz w:val="24"/>
          <w:szCs w:val="24"/>
        </w:rPr>
        <w:t xml:space="preserve"> и </w:t>
      </w:r>
    </w:p>
    <w:p w:rsidR="00CC610E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холодного.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Цвет как средство выражения: тихие (глухие) и звонкие цвета.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Линия как средство выражения: ритм линий.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Линия как средство выражения: характер линий.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Ритм пятен как средство выражения.</w:t>
      </w:r>
    </w:p>
    <w:p w:rsidR="00F74D5C" w:rsidRPr="00293E3F" w:rsidRDefault="00F74D5C" w:rsidP="00293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Пропорции выражают характер.</w:t>
      </w:r>
    </w:p>
    <w:p w:rsidR="00F41807" w:rsidRPr="00293E3F" w:rsidRDefault="00F74D5C" w:rsidP="00E7176C">
      <w:pPr>
        <w:spacing w:after="0" w:line="240" w:lineRule="auto"/>
        <w:ind w:firstLine="720"/>
        <w:jc w:val="both"/>
        <w:rPr>
          <w:sz w:val="24"/>
          <w:szCs w:val="24"/>
        </w:rPr>
      </w:pPr>
      <w:r w:rsidRPr="00293E3F">
        <w:rPr>
          <w:rFonts w:ascii="Times New Roman" w:hAnsi="Times New Roman"/>
          <w:sz w:val="24"/>
          <w:szCs w:val="24"/>
        </w:rPr>
        <w:t>Ритм линий и пятен, цвет, пропорции — средства выразительности.</w:t>
      </w:r>
      <w:r w:rsidR="00E7176C">
        <w:rPr>
          <w:rFonts w:ascii="Times New Roman" w:hAnsi="Times New Roman"/>
          <w:sz w:val="24"/>
          <w:szCs w:val="24"/>
        </w:rPr>
        <w:t xml:space="preserve"> </w:t>
      </w:r>
      <w:r w:rsidRPr="00293E3F">
        <w:rPr>
          <w:rFonts w:ascii="Times New Roman" w:hAnsi="Times New Roman"/>
          <w:sz w:val="24"/>
          <w:szCs w:val="24"/>
        </w:rPr>
        <w:t>Обобщающий урок года.</w:t>
      </w:r>
    </w:p>
    <w:p w:rsidR="0037417D" w:rsidRPr="00293E3F" w:rsidRDefault="0037417D" w:rsidP="00F41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7417D" w:rsidRPr="00293E3F" w:rsidSect="00F4180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55E4F" w:rsidRDefault="00355E4F" w:rsidP="00F41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3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671CF7" w:rsidRPr="00293E3F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CE52B8" w:rsidRPr="00293E3F" w:rsidRDefault="00CE52B8" w:rsidP="007E1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178"/>
        <w:gridCol w:w="1293"/>
        <w:gridCol w:w="2393"/>
        <w:gridCol w:w="4536"/>
        <w:gridCol w:w="2409"/>
        <w:gridCol w:w="142"/>
        <w:gridCol w:w="2148"/>
      </w:tblGrid>
      <w:tr w:rsidR="007E1A03" w:rsidRPr="00293E3F" w:rsidTr="00B35C18">
        <w:trPr>
          <w:trHeight w:val="48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03" w:rsidRPr="00293E3F" w:rsidRDefault="007E1A03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7E1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03" w:rsidRDefault="007E1A03" w:rsidP="007E1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A03" w:rsidRPr="00F41807" w:rsidRDefault="007E1A03" w:rsidP="007E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03" w:rsidRDefault="007E1A03" w:rsidP="007E1A03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</w:p>
          <w:p w:rsidR="007E1A03" w:rsidRPr="00F41807" w:rsidRDefault="007E1A03" w:rsidP="007E1A03">
            <w:pPr>
              <w:pStyle w:val="Style1"/>
              <w:adjustRightInd/>
              <w:jc w:val="center"/>
              <w:rPr>
                <w:sz w:val="24"/>
                <w:szCs w:val="24"/>
              </w:rPr>
            </w:pPr>
            <w:r w:rsidRPr="00F252B6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03" w:rsidRPr="00F252B6" w:rsidRDefault="007E1A03" w:rsidP="007E1A03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252B6">
              <w:rPr>
                <w:rFonts w:ascii="Times New Roman" w:hAnsi="Times New Roman"/>
                <w:b/>
                <w:sz w:val="24"/>
                <w:szCs w:val="24"/>
              </w:rPr>
              <w:t>Объекты и</w:t>
            </w:r>
          </w:p>
          <w:p w:rsidR="007E1A03" w:rsidRPr="00F252B6" w:rsidRDefault="007E1A03" w:rsidP="007E1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B6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03" w:rsidRPr="00F252B6" w:rsidRDefault="007E1A03" w:rsidP="007E1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B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Электронных, цифровых ресурсов</w:t>
            </w:r>
          </w:p>
        </w:tc>
      </w:tr>
      <w:tr w:rsidR="007E1A03" w:rsidRPr="00293E3F" w:rsidTr="00B35C18">
        <w:trPr>
          <w:trHeight w:val="480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Default="007E1A03" w:rsidP="007E1A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Default="007E1A03" w:rsidP="007E1A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F41807" w:rsidRDefault="007E1A03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F41807" w:rsidRDefault="007E1A03" w:rsidP="00293E3F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732C53" w:rsidRDefault="007E1A03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03" w:rsidRPr="00293E3F" w:rsidTr="007E1A03">
        <w:trPr>
          <w:trHeight w:val="420"/>
        </w:trPr>
        <w:tc>
          <w:tcPr>
            <w:tcW w:w="14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7E1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 и как работают художники (8ч)</w:t>
            </w:r>
          </w:p>
        </w:tc>
      </w:tr>
      <w:tr w:rsidR="007E1A03" w:rsidRPr="00293E3F" w:rsidTr="00B601AE">
        <w:trPr>
          <w:trHeight w:val="9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F41807" w:rsidRDefault="007E1A03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Три основные краски, строящие многоцветие мира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F41807" w:rsidRDefault="007E1A03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Наблюдать цветовые сочетания в природе. Смешивать краски сразу на листе бумаги, посредством приема «живая краска» Овладевать первичными живописными навыками. Изображать на основе</w:t>
            </w:r>
            <w:r w:rsidR="008040A3">
              <w:rPr>
                <w:sz w:val="24"/>
                <w:szCs w:val="24"/>
              </w:rPr>
              <w:t xml:space="preserve"> смешивание </w:t>
            </w:r>
            <w:r w:rsidRPr="00F41807">
              <w:rPr>
                <w:sz w:val="24"/>
                <w:szCs w:val="24"/>
              </w:rPr>
              <w:t>трех основных цветов</w:t>
            </w:r>
            <w:r w:rsidR="008040A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разнооб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41807">
              <w:rPr>
                <w:sz w:val="24"/>
                <w:szCs w:val="24"/>
              </w:rPr>
              <w:t xml:space="preserve"> цветы по памяти и впечатлению.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E1A03" w:rsidRDefault="007E1A03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E7176C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</w:t>
            </w:r>
            <w:r w:rsidR="00B35C18">
              <w:rPr>
                <w:rFonts w:ascii="Times New Roman" w:hAnsi="Times New Roman" w:cs="Times New Roman"/>
                <w:sz w:val="24"/>
                <w:szCs w:val="24"/>
              </w:rPr>
              <w:t>Цветовой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1A03" w:rsidRPr="00293E3F" w:rsidTr="00B601AE">
        <w:trPr>
          <w:trHeight w:val="21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F41807" w:rsidRDefault="007E1A03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красок – все богатство цвета и тона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F41807" w:rsidRDefault="007E1A03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 xml:space="preserve">Учиться различать и сравнивать темные и светлые оттенки цвета и тона. </w:t>
            </w:r>
            <w:proofErr w:type="gramStart"/>
            <w:r w:rsidRPr="00F41807">
              <w:rPr>
                <w:sz w:val="24"/>
                <w:szCs w:val="24"/>
              </w:rPr>
              <w:t>Смешивать цветные краски с белой и черной для получения богатого колорита.</w:t>
            </w:r>
            <w:proofErr w:type="gramEnd"/>
            <w:r w:rsidRPr="00F41807">
              <w:rPr>
                <w:sz w:val="24"/>
                <w:szCs w:val="24"/>
              </w:rPr>
              <w:t xml:space="preserve"> Развивать навыки работы гуашью. </w:t>
            </w:r>
          </w:p>
          <w:p w:rsidR="007E1A03" w:rsidRPr="00F41807" w:rsidRDefault="007E1A03" w:rsidP="00293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живописными материалами различные по настроению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пейзажи, посвященные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807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стихий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Default="007E1A03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гуашью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E7176C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«Цвет и природная стихия»</w:t>
            </w:r>
          </w:p>
        </w:tc>
      </w:tr>
      <w:tr w:rsidR="007E1A03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F41807" w:rsidRDefault="007E1A03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Пастель и цветные мелки, акварель; их выразительные возможности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F41807" w:rsidRDefault="007E1A03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Расширять знания о художественных материалах. Понимать красоту и выразительность пастели, мелков, акварели. Развивать навыки работы пастелью, мелками, акварелью. Овладевать первичными знаниями перспективы (загораживание, ближе - дальше). Изображать осенний лес, используя выразительные возможности материалов.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Default="007E1A03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акварелью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E7176C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«Работы художников в технике пастели, мелков, акварели»</w:t>
            </w:r>
          </w:p>
        </w:tc>
      </w:tr>
      <w:tr w:rsidR="007E1A03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F41807" w:rsidRDefault="007E1A03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аппликации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F41807" w:rsidRDefault="007E1A03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Овладевать техникой и способами аппликации.</w:t>
            </w:r>
          </w:p>
          <w:p w:rsidR="007E1A03" w:rsidRPr="00F41807" w:rsidRDefault="007E1A03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Понимать и использовать особенности изображения на плоскости с помощью пятна. Создавать коврик на тему осенней земли, опавших листьев.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Default="007E1A03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цветной бумагой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3" w:rsidRPr="00293E3F" w:rsidRDefault="007E1A03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графических материалов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Понимать выразительные возможности линии, точки, темного и белого пятен (язык графики) для создания художественного образа. Осваивать приемы работы графическими материалами (тушь, палочка, кисть).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Наблюдать за пластикой деревьев, веток, сухой травы на фоне снега. Изображать, используя графические материалы, зимний лес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графическим материалом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B6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«Художественные материалы»</w:t>
            </w: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материалов для работы в объеме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Сравнивать, сопоставлять выразительные возможности различных художественных материалов, которые пр</w:t>
            </w:r>
            <w:proofErr w:type="gramStart"/>
            <w:r w:rsidRPr="00F41807">
              <w:rPr>
                <w:sz w:val="24"/>
                <w:szCs w:val="24"/>
              </w:rPr>
              <w:t>и-</w:t>
            </w:r>
            <w:proofErr w:type="gramEnd"/>
            <w:r w:rsidRPr="00F41807">
              <w:rPr>
                <w:sz w:val="24"/>
                <w:szCs w:val="24"/>
              </w:rPr>
              <w:t xml:space="preserve"> меняются в скульптуре (дерево, камень, металл и др.). Развивать навыки работы с целым куском пластилина.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 xml:space="preserve">Овладевать приёмами работы с пластилином (выдавливание, </w:t>
            </w:r>
            <w:proofErr w:type="spellStart"/>
            <w:r w:rsidRPr="00F41807">
              <w:rPr>
                <w:sz w:val="24"/>
                <w:szCs w:val="24"/>
              </w:rPr>
              <w:t>заминание</w:t>
            </w:r>
            <w:proofErr w:type="spellEnd"/>
            <w:r w:rsidRPr="00F41807">
              <w:rPr>
                <w:sz w:val="24"/>
                <w:szCs w:val="24"/>
              </w:rPr>
              <w:t xml:space="preserve">, вытягивание, </w:t>
            </w:r>
            <w:proofErr w:type="spellStart"/>
            <w:r w:rsidRPr="00F41807">
              <w:rPr>
                <w:sz w:val="24"/>
                <w:szCs w:val="24"/>
              </w:rPr>
              <w:t>защипление</w:t>
            </w:r>
            <w:proofErr w:type="spellEnd"/>
            <w:r w:rsidRPr="00F41807">
              <w:rPr>
                <w:sz w:val="24"/>
                <w:szCs w:val="24"/>
              </w:rPr>
              <w:t>). Создавать объёмное изображение живого с передачей характера.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Развиват</w:t>
            </w:r>
            <w:r>
              <w:rPr>
                <w:sz w:val="24"/>
                <w:szCs w:val="24"/>
              </w:rPr>
              <w:t xml:space="preserve">ь навыки создания </w:t>
            </w:r>
            <w:proofErr w:type="spellStart"/>
            <w:r>
              <w:rPr>
                <w:sz w:val="24"/>
                <w:szCs w:val="24"/>
              </w:rPr>
              <w:t>геометрическ</w:t>
            </w:r>
            <w:proofErr w:type="spellEnd"/>
            <w:r w:rsidRPr="00F41807">
              <w:rPr>
                <w:sz w:val="24"/>
                <w:szCs w:val="24"/>
              </w:rPr>
              <w:t xml:space="preserve"> форм (конуса, цилиндра, прямоугольника) из бумаги, навыки перевода плоского листа в разнообразные объемные формы. Овладевать приемами работы с бумагой, навыками перевода плоского листа в разнообразные </w:t>
            </w:r>
            <w:r w:rsidRPr="00F41807">
              <w:rPr>
                <w:sz w:val="24"/>
                <w:szCs w:val="24"/>
              </w:rPr>
              <w:lastRenderedPageBreak/>
              <w:t>объемные формы. Конструировать из бумаги объекты игровой площадки.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«образцы геометрических форм из бумаги»</w:t>
            </w: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художника любой материал может стать выразительным (обобщение темы)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E7176C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 xml:space="preserve">Повторять и закреплять полученные на предыдущих уроках знания о художественных материалах и их выразительных возможностях. Создавать образ ночного города с помощью разнообразных неожиданных материалов. </w:t>
            </w:r>
            <w:r>
              <w:rPr>
                <w:sz w:val="24"/>
                <w:szCs w:val="24"/>
              </w:rPr>
              <w:t>Работать в группе,</w:t>
            </w:r>
            <w:r w:rsidRPr="00F41807">
              <w:rPr>
                <w:sz w:val="24"/>
                <w:szCs w:val="24"/>
              </w:rPr>
              <w:t xml:space="preserve">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732C53" w:rsidRDefault="00B35C18" w:rsidP="00B3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«Ночной город»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8" w:rsidRPr="00293E3F" w:rsidTr="00EB0644">
        <w:trPr>
          <w:trHeight w:val="332"/>
        </w:trPr>
        <w:tc>
          <w:tcPr>
            <w:tcW w:w="14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29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Реальность и фантазия (7ч)</w:t>
            </w:r>
          </w:p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и реальность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Рассматривать, изучать, анализировать строение реальных животных. Изображать животных</w:t>
            </w:r>
            <w:proofErr w:type="gramStart"/>
            <w:r w:rsidRPr="00F41807">
              <w:rPr>
                <w:sz w:val="24"/>
                <w:szCs w:val="24"/>
              </w:rPr>
              <w:t xml:space="preserve"> ,</w:t>
            </w:r>
            <w:proofErr w:type="gramEnd"/>
            <w:r w:rsidRPr="00F41807">
              <w:rPr>
                <w:sz w:val="24"/>
                <w:szCs w:val="24"/>
              </w:rPr>
              <w:t>выделяя пропорции частей тела.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Передавать в изображении характер выбранного животного. Закреплять навыки работы от общего к частному.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«Животные»</w:t>
            </w: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и фантазия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Размышлять о возможностях изображения как реального, так и фантастического мира.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Рассматривать слайды и изображения реальных и фантастических животных (русская деревянная и каменная резьба и т.д.). Придумывать выразительные фантастические образы животных.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Изображать сказочные существа путем соединения воедино элементов разных животных и даже растений. Развивать навыки работы гуашью.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732C53" w:rsidRDefault="00B601AE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B35C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B601AE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животные»</w:t>
            </w: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и реальность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Наблюдать и учиться видеть украшения в природе. Эмоционально откликаться на красоту природы.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Создавать с помощью графических материалов, линий изображения различных украшений в природе (паутинки, снежинки и т.д.). Развивать навыки работы тушью, пером, углем, мелом.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B601AE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графическим материалом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601AE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«Удивительный мир»</w:t>
            </w: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и фантазия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Сравнивать, сопоставлять природные формы с декоративными мотивами в кружках, тканях, украшениях, на посуде.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Осваивать: приёмы создания орнамента: повторение модуля, ритмическое чередование элемента. Создавать украшения (воротничок для платья, подзор, закладка для книг и т.д.), используя узоры. Работать графическими материалами (роллеры</w:t>
            </w:r>
            <w:proofErr w:type="gramStart"/>
            <w:r w:rsidRPr="00F41807">
              <w:rPr>
                <w:sz w:val="24"/>
                <w:szCs w:val="24"/>
              </w:rPr>
              <w:t xml:space="preserve"> ,</w:t>
            </w:r>
            <w:proofErr w:type="gramEnd"/>
            <w:r w:rsidRPr="00F41807">
              <w:rPr>
                <w:sz w:val="24"/>
                <w:szCs w:val="24"/>
              </w:rPr>
              <w:t xml:space="preserve"> тушь, фломастеры ) с помощью линий различной толщины.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601AE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«Русский головной убор»</w:t>
            </w: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и реальность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Рассматривать природные конструкции, анализировать их формы, пропорции.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Эмоционально откликаться на красоту различных построек в природе.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Осваивать навыки работы с бумагой (закручивание, надрезание, складывание, склеивание). Конструировать из бумаги формы подводного мира.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Участвовать в создании коллективной работы.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601AE" w:rsidRPr="00732C53" w:rsidRDefault="00B601AE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601AE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«Домики в природе»</w:t>
            </w: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и фантазия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Сравнивать, сопоставлять природные формы с архитектурными постройками.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Осваивать приемы работы с бумагой.</w:t>
            </w:r>
          </w:p>
          <w:p w:rsidR="00B35C18" w:rsidRPr="00F41807" w:rsidRDefault="00B35C18" w:rsidP="00293E3F">
            <w:pPr>
              <w:pStyle w:val="Style1"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lastRenderedPageBreak/>
              <w:t>Придумывать разнообразные конструкции. Создавать макеты фантастических зданий, фантастического города. Участвовать в создании коллективной работы.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B601AE" w:rsidRPr="00732C53" w:rsidRDefault="00B601AE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коробочками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Братья Мастера Изображения, Украшения и Постройки всегда работают вместе (обобщение темы)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 xml:space="preserve">Повторять и закреплять полученные на предыдущих уроках знания. 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proofErr w:type="gramStart"/>
            <w:r w:rsidRPr="00F41807">
              <w:rPr>
                <w:sz w:val="24"/>
                <w:szCs w:val="24"/>
              </w:rPr>
              <w:t>Понимать роль, взаимодействие в работе трёх Братьев-Мастеров, их триединство).</w:t>
            </w:r>
            <w:proofErr w:type="gramEnd"/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Конструировать (моделировать) и украшать елочные украшения (изображающие людей, зверей, растения) для новогодней елки.</w:t>
            </w:r>
          </w:p>
          <w:p w:rsidR="00B35C18" w:rsidRPr="00F41807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7">
              <w:rPr>
                <w:rFonts w:ascii="Times New Roman" w:hAnsi="Times New Roman" w:cs="Times New Roman"/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B601AE" w:rsidRDefault="00B601AE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1A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8" w:rsidRPr="00293E3F" w:rsidTr="00EB0644">
        <w:trPr>
          <w:trHeight w:val="332"/>
        </w:trPr>
        <w:tc>
          <w:tcPr>
            <w:tcW w:w="14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29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чем говорит искусство (11ч)</w:t>
            </w:r>
          </w:p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характера изображаемых животных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Наблюдать и рассматривать животных в различных состояниях. Давать устную зарисовку-характеристику зверей.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 xml:space="preserve">Входить в образ изображаемого животного. 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 xml:space="preserve">Изображать животного с ярко выраженным характером и настроением. 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Развивать навыки работы гуашью.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AE" w:rsidRDefault="00B601AE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601AE" w:rsidP="00B6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«Животный мир»</w:t>
            </w: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характера человека в изображении; мужской образ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Характеризовать доброго и злого сказочных героев.</w:t>
            </w:r>
          </w:p>
          <w:p w:rsidR="00B35C18" w:rsidRPr="00F41807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7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возможности использования изобразительных сре</w:t>
            </w:r>
            <w:proofErr w:type="gramStart"/>
            <w:r w:rsidRPr="00F41807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F41807">
              <w:rPr>
                <w:rFonts w:ascii="Times New Roman" w:hAnsi="Times New Roman" w:cs="Times New Roman"/>
                <w:sz w:val="24"/>
                <w:szCs w:val="24"/>
              </w:rPr>
              <w:t xml:space="preserve">я создания доброго и злого образов. Учиться </w:t>
            </w:r>
            <w:r w:rsidRPr="00F4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эмоциональное состояние человека. Создавать живописными материалами выразительные контрастные образы доброго и злого героя (сказочные и былинные персонажи).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AC" w:rsidRDefault="00EB3CAC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601AE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«Богатыри»</w:t>
            </w: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характера человека в изображении; мужской образ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Характеризовать доброго и злого сказочных героев.</w:t>
            </w:r>
          </w:p>
          <w:p w:rsidR="00B35C18" w:rsidRPr="00F41807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7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возможности использования изобразительных сре</w:t>
            </w:r>
            <w:proofErr w:type="gramStart"/>
            <w:r w:rsidRPr="00F41807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F41807">
              <w:rPr>
                <w:rFonts w:ascii="Times New Roman" w:hAnsi="Times New Roman" w:cs="Times New Roman"/>
                <w:sz w:val="24"/>
                <w:szCs w:val="24"/>
              </w:rPr>
              <w:t>я создания доброго и злого образов. Учиться изображать эмоциональное состояние человека. Создавать живописными материалами выразительные контрастные образы доброго и злого героя (сказочные и былинные персонажи).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характера человека в изображении; женский образ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противоположные по характеру сказочные женские образы (Золушка и злая мачеха, баба </w:t>
            </w:r>
            <w:proofErr w:type="spellStart"/>
            <w:r w:rsidRPr="00F41807">
              <w:rPr>
                <w:rFonts w:ascii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F41807">
              <w:rPr>
                <w:rFonts w:ascii="Times New Roman" w:hAnsi="Times New Roman" w:cs="Times New Roman"/>
                <w:sz w:val="24"/>
                <w:szCs w:val="24"/>
              </w:rPr>
              <w:t xml:space="preserve"> и Царевна-Лебедь, добрая и злая волшебницы), используя живописные и графические средства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AC" w:rsidRDefault="00EB3CAC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601AE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 гостях у сказки»</w:t>
            </w: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характера человека в изображении; женский образ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противоположные по характеру сказочные женские образы (Золушка и злая мачеха, баба </w:t>
            </w:r>
            <w:proofErr w:type="spellStart"/>
            <w:r w:rsidRPr="00F41807">
              <w:rPr>
                <w:rFonts w:ascii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F41807">
              <w:rPr>
                <w:rFonts w:ascii="Times New Roman" w:hAnsi="Times New Roman" w:cs="Times New Roman"/>
                <w:sz w:val="24"/>
                <w:szCs w:val="24"/>
              </w:rPr>
              <w:t xml:space="preserve"> и Царевна-Лебедь, добрая и злая волшебницы), используя живописные и графические средства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человека и его характер, выраженный в объеме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Сравнивать сопоставлять выразительные возможности различных художественных материалов, которые применяются в скульптур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дерево, камень, металл и др</w:t>
            </w:r>
            <w:r w:rsidRPr="00F418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Развивать навыки создания образов из целого куска пластилина.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lastRenderedPageBreak/>
              <w:t xml:space="preserve">Овладевать приемами работы </w:t>
            </w:r>
            <w:proofErr w:type="gramStart"/>
            <w:r w:rsidRPr="00F41807">
              <w:rPr>
                <w:sz w:val="24"/>
                <w:szCs w:val="24"/>
              </w:rPr>
              <w:t>с</w:t>
            </w:r>
            <w:proofErr w:type="gramEnd"/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 xml:space="preserve">пластилином (вдавливание, </w:t>
            </w:r>
            <w:proofErr w:type="spellStart"/>
            <w:r w:rsidRPr="00F41807">
              <w:rPr>
                <w:sz w:val="24"/>
                <w:szCs w:val="24"/>
              </w:rPr>
              <w:t>заминание</w:t>
            </w:r>
            <w:proofErr w:type="spellEnd"/>
            <w:r w:rsidRPr="00F41807">
              <w:rPr>
                <w:sz w:val="24"/>
                <w:szCs w:val="24"/>
              </w:rPr>
              <w:t xml:space="preserve">, вытягивание, </w:t>
            </w:r>
            <w:proofErr w:type="spellStart"/>
            <w:r w:rsidRPr="00F41807">
              <w:rPr>
                <w:sz w:val="24"/>
                <w:szCs w:val="24"/>
              </w:rPr>
              <w:t>защипление</w:t>
            </w:r>
            <w:proofErr w:type="spellEnd"/>
            <w:r w:rsidRPr="00F41807">
              <w:rPr>
                <w:sz w:val="24"/>
                <w:szCs w:val="24"/>
              </w:rPr>
              <w:t>).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Создавать в объеме сказочные образы с ярко выраженным характером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природы в разных состояниях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Наблюдать природу в </w:t>
            </w:r>
            <w:proofErr w:type="spellStart"/>
            <w:r>
              <w:rPr>
                <w:sz w:val="24"/>
                <w:szCs w:val="24"/>
              </w:rPr>
              <w:t>различ</w:t>
            </w:r>
            <w:proofErr w:type="spellEnd"/>
            <w:r w:rsidRPr="00F41807">
              <w:rPr>
                <w:sz w:val="24"/>
                <w:szCs w:val="24"/>
              </w:rPr>
              <w:t xml:space="preserve"> состояниях.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Изображать живописными материалами контрастные состояния природы.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Развивать колористические навыки работы гуашью.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B3CAC" w:rsidRPr="00732C53" w:rsidRDefault="00EB3CAC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гуашью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EB3CAC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«Природа»</w:t>
            </w: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характера человека через украшение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роль украшения в жизни чел</w:t>
            </w:r>
            <w:r w:rsidRPr="00F41807">
              <w:rPr>
                <w:sz w:val="24"/>
                <w:szCs w:val="24"/>
              </w:rPr>
              <w:t>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Сравнивать и анализировать украшения, имеющие разный характер.</w:t>
            </w:r>
          </w:p>
          <w:p w:rsidR="00B35C18" w:rsidRPr="00EB3CAC" w:rsidRDefault="00B35C18" w:rsidP="00EB3CAC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 xml:space="preserve">Создавать декоративные композиции заданной формы (вырезать из бумаги богатырские </w:t>
            </w:r>
            <w:r w:rsidR="00EB3CAC">
              <w:rPr>
                <w:sz w:val="24"/>
                <w:szCs w:val="24"/>
              </w:rPr>
              <w:t xml:space="preserve">доспехи, кокошники, воротники). </w:t>
            </w:r>
            <w:r w:rsidRPr="00F41807">
              <w:rPr>
                <w:sz w:val="24"/>
                <w:szCs w:val="24"/>
              </w:rPr>
              <w:t>Украшать кокошники, оружие для добрых и злых ск</w:t>
            </w:r>
            <w:r>
              <w:rPr>
                <w:sz w:val="24"/>
                <w:szCs w:val="24"/>
              </w:rPr>
              <w:t xml:space="preserve">азочных героев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B3CAC" w:rsidRPr="00732C53" w:rsidRDefault="00EB3CAC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 материалом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намерений через украшение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Понимать роль украшения в жизни человека. Сравнивать и анализировать украшения, имеющие разный характер.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Создавать декоративные композиции заданной формы (вырезать из бумаги богатырские доспехи, кокошники, воротники). Украшать кокошники, оружие для добр</w:t>
            </w:r>
            <w:r>
              <w:rPr>
                <w:sz w:val="24"/>
                <w:szCs w:val="24"/>
              </w:rPr>
              <w:t xml:space="preserve">ых и злых сказочных героев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B3CAC" w:rsidRPr="00732C53" w:rsidRDefault="00EB3CAC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 материалом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намерений через украшение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Сопереживать, принимать участие в создании коллективного панно.</w:t>
            </w:r>
          </w:p>
          <w:p w:rsidR="00B35C18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 xml:space="preserve">Понимать характер линии, цвета, формы, </w:t>
            </w:r>
            <w:proofErr w:type="gramStart"/>
            <w:r w:rsidRPr="00F41807">
              <w:rPr>
                <w:sz w:val="24"/>
                <w:szCs w:val="24"/>
              </w:rPr>
              <w:t>способных</w:t>
            </w:r>
            <w:proofErr w:type="gramEnd"/>
            <w:r w:rsidRPr="00F41807">
              <w:rPr>
                <w:sz w:val="24"/>
                <w:szCs w:val="24"/>
              </w:rPr>
              <w:t xml:space="preserve"> раскрыть намерения человека. Украшать паруса двух противоположных по намерениям сказочных флотов.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EB3CAC" w:rsidRPr="00732C53" w:rsidRDefault="00EB3CAC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 материалом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8" w:rsidRPr="00293E3F" w:rsidTr="00B601AE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В изображении, украшении и постройке человек выражает свои чувства, мысли, настроение, свое отношение к миру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Повторять и закреплять полученные на предыдущих уроках знания.</w:t>
            </w:r>
          </w:p>
          <w:p w:rsidR="00B35C18" w:rsidRPr="007E1A03" w:rsidRDefault="00B35C18" w:rsidP="007E1A03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деятельность и деятельность одноклассников.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732C53" w:rsidRDefault="00EB3CAC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работ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8" w:rsidRPr="00293E3F" w:rsidTr="00EB0644">
        <w:trPr>
          <w:trHeight w:val="332"/>
        </w:trPr>
        <w:tc>
          <w:tcPr>
            <w:tcW w:w="14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говорит искусство (8ч)</w:t>
            </w:r>
          </w:p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8" w:rsidRPr="00293E3F" w:rsidTr="00EB3CAC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как средство выражения: теплые и холодные цвета. Борьба теплого и холодного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 xml:space="preserve">Расширять знания о средствах художественной выразительности. Уметь составлять тёплые и холодные цвета. Понимать эмоциональную выразительность тёплых и холодных цветов. Уметь видеть в природе борьбу и взаимовлияние цвета. </w:t>
            </w:r>
          </w:p>
          <w:p w:rsidR="00B35C18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 xml:space="preserve">Осваивать различные приемы работы кистью (мазок «кирпичик», «волна», «пятнышко»). 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Развивать колористические навыки работы гуашью. Изображать простые сюжеты с колористическим контрастом (угасающий костер вечером, сказочная, жар-птица и т.п.).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B3CAC" w:rsidRPr="00732C53" w:rsidRDefault="00EB3CAC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гуашью, акварелью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EB3CAC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«Богатство цвета»</w:t>
            </w:r>
          </w:p>
        </w:tc>
      </w:tr>
      <w:tr w:rsidR="00B35C18" w:rsidRPr="00293E3F" w:rsidTr="00EB3CAC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как средство выражения: тихие (глухие) и звонкие цвета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Уметь составлять на бумаге тихие (глухие) и звонкие цвета.</w:t>
            </w:r>
          </w:p>
          <w:p w:rsidR="00B35C18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Иметь представление об эмоциональной выразительности цвета - глухого и звонкого.</w:t>
            </w:r>
          </w:p>
          <w:p w:rsidR="00B35C18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Уметь наблюдать многообразие и красоту цвето</w:t>
            </w:r>
            <w:r>
              <w:rPr>
                <w:sz w:val="24"/>
                <w:szCs w:val="24"/>
              </w:rPr>
              <w:t>вых состояний в весенней природе</w:t>
            </w:r>
            <w:r w:rsidRPr="00F41807">
              <w:rPr>
                <w:sz w:val="24"/>
                <w:szCs w:val="24"/>
              </w:rPr>
              <w:t>.</w:t>
            </w:r>
          </w:p>
          <w:p w:rsidR="00B35C18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 xml:space="preserve">Изображать борьбу тихого (глухого) и </w:t>
            </w:r>
            <w:r w:rsidRPr="00F41807">
              <w:rPr>
                <w:sz w:val="24"/>
                <w:szCs w:val="24"/>
              </w:rPr>
              <w:lastRenderedPageBreak/>
              <w:t>звонкого цветов, из</w:t>
            </w:r>
            <w:r>
              <w:rPr>
                <w:sz w:val="24"/>
                <w:szCs w:val="24"/>
              </w:rPr>
              <w:t xml:space="preserve">ображая весеннюю землю. 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Создавать колористическое богатств</w:t>
            </w:r>
            <w:r>
              <w:rPr>
                <w:sz w:val="24"/>
                <w:szCs w:val="24"/>
              </w:rPr>
              <w:t xml:space="preserve">о внутри одной цветовой гаммы. </w:t>
            </w:r>
            <w:r w:rsidRPr="00F41807">
              <w:rPr>
                <w:sz w:val="24"/>
                <w:szCs w:val="24"/>
              </w:rPr>
              <w:t>Закреплять умения работать кистью.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EB3CAC" w:rsidRPr="00732C53" w:rsidRDefault="00EB3CAC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белой и черной гуашью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8" w:rsidRPr="00293E3F" w:rsidTr="00EB3CAC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как средство выражения: ритм линий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Уметь видеть линии в окружающей действительности.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 xml:space="preserve">Получать представление об эмоциональной выразительности линии. 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Фантазировать, изображать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Развивать навыки работы пастелью, восковыми мелками.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EB3CAC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B3CAC" w:rsidRPr="00EB3CAC" w:rsidRDefault="00EB3CAC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A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EB3CAC">
              <w:rPr>
                <w:rFonts w:ascii="Times New Roman" w:hAnsi="Times New Roman" w:cs="Times New Roman"/>
                <w:sz w:val="24"/>
                <w:szCs w:val="24"/>
              </w:rPr>
              <w:t>восковыми мелками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EB3CAC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как средство 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5C18" w:rsidRPr="00293E3F" w:rsidTr="00EB3CAC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как средство выражения характер линий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Уметь видеть линии в окружающей действительности.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Наблюдать, рассматривать, любоваться весенними ветками различных деревьев.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Осознавать, как определенным материалом можно создать художественный образ.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Использовать в работе сочетание различных инструментов и материалов.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Изображать ветки деревьев с определенным характером и настроением.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EB3CAC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«Весна пришла»</w:t>
            </w:r>
          </w:p>
        </w:tc>
      </w:tr>
      <w:tr w:rsidR="00B35C18" w:rsidRPr="00293E3F" w:rsidTr="00EB3CAC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пятен как средство выражения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Понимать, что такое ритм.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 xml:space="preserve">Уметь передавать расположение (ритм) </w:t>
            </w:r>
            <w:r w:rsidRPr="00F41807">
              <w:rPr>
                <w:sz w:val="24"/>
                <w:szCs w:val="24"/>
              </w:rPr>
              <w:lastRenderedPageBreak/>
              <w:t>летящих птиц на плоскости листа.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Развивать навыки творческой работы в техники обрывной аппликации.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EB3CAC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«Весна пришла»</w:t>
            </w:r>
          </w:p>
        </w:tc>
      </w:tr>
      <w:tr w:rsidR="00B35C18" w:rsidRPr="00293E3F" w:rsidTr="00EB3CAC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Понимать, что такое пропорции.</w:t>
            </w:r>
          </w:p>
          <w:p w:rsidR="00B35C18" w:rsidRPr="00F41807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807">
              <w:rPr>
                <w:rFonts w:ascii="Times New Roman" w:hAnsi="Times New Roman" w:cs="Times New Roman"/>
                <w:sz w:val="24"/>
                <w:szCs w:val="24"/>
              </w:rPr>
              <w:t>Создавать выразительные образы животных или птиц с помощью изменения пропорций.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732C53" w:rsidRDefault="00B35C18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8" w:rsidRPr="00293E3F" w:rsidTr="00EB3CAC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линий и пятен, цвет, пропорции – средства выразительности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Повторять и закрепл</w:t>
            </w:r>
            <w:r>
              <w:rPr>
                <w:sz w:val="24"/>
                <w:szCs w:val="24"/>
              </w:rPr>
              <w:t>ять полученные знания и умения.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Понимать роль различных средств художественной выразительности для создания того или иного образа.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Создавать коллективную творческую работу (панно) «Весна. Шум птиц».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Сотрудничать с товарищами</w:t>
            </w:r>
            <w:r>
              <w:rPr>
                <w:sz w:val="24"/>
                <w:szCs w:val="24"/>
              </w:rPr>
              <w:t xml:space="preserve"> в процессе совм</w:t>
            </w:r>
            <w:r w:rsidR="00EB3CAC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твор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41807">
              <w:rPr>
                <w:sz w:val="24"/>
                <w:szCs w:val="24"/>
              </w:rPr>
              <w:t xml:space="preserve"> работы, уметь договариваться, объяснять замысел, уметь выполнять работу в границах заданной роли.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732C53" w:rsidRDefault="00EB3CAC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="00B35C1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18" w:rsidRPr="00293E3F" w:rsidTr="00EB3CAC">
        <w:trPr>
          <w:trHeight w:val="3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0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линий и пятен, цвет, пропорции – средства выразительности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Повторять и закреплять полученные знания и умения.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Понимать роль различных средств художественной выразительности для создания того или иного образа.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Создавать коллективную творческую работу (панно) «Весна. Шум птиц».</w:t>
            </w:r>
          </w:p>
          <w:p w:rsidR="00B35C18" w:rsidRPr="00F41807" w:rsidRDefault="00B35C18" w:rsidP="00293E3F">
            <w:pPr>
              <w:pStyle w:val="Style1"/>
              <w:adjustRightInd/>
              <w:rPr>
                <w:sz w:val="24"/>
                <w:szCs w:val="24"/>
              </w:rPr>
            </w:pPr>
            <w:r w:rsidRPr="00F41807">
              <w:rPr>
                <w:sz w:val="24"/>
                <w:szCs w:val="24"/>
              </w:rPr>
              <w:t>Сотрудничать с товарищами в процессе совместной творческой работы, уметь договариваться, объяснять замысел, уметь выполнять работу в границах заданной роли.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Default="00EB3CAC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  <w:p w:rsidR="008040A3" w:rsidRPr="00732C53" w:rsidRDefault="008040A3" w:rsidP="00D1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18" w:rsidRPr="00293E3F" w:rsidRDefault="00B35C18" w:rsidP="00293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A8F" w:rsidRDefault="007D2A8F"/>
    <w:p w:rsidR="003A22FC" w:rsidRDefault="003A22FC">
      <w:pPr>
        <w:sectPr w:rsidR="003A22FC" w:rsidSect="00F4180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A22FC" w:rsidRPr="00293E3F" w:rsidRDefault="003A22FC" w:rsidP="003A22F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Описание материально-технического</w:t>
      </w:r>
      <w:r w:rsidR="008040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обеспечения образовательной деятельности</w:t>
      </w:r>
    </w:p>
    <w:p w:rsidR="003A22FC" w:rsidRPr="00293E3F" w:rsidRDefault="003A22FC" w:rsidP="003A22F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91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754"/>
        <w:gridCol w:w="5037"/>
      </w:tblGrid>
      <w:tr w:rsidR="003A22FC" w:rsidRPr="00293E3F" w:rsidTr="00B601AE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2FC" w:rsidRPr="00293E3F" w:rsidRDefault="003A22FC" w:rsidP="00B601AE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E3F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 завершённой предметной линии и системе учебников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2FC" w:rsidRPr="00293E3F" w:rsidRDefault="003A22FC" w:rsidP="00B601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E3F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 «Изобразительное искусство и художественный труд». Под  руководством Б.М. Неменского 1-9 кл. – М.: Просвещение, 2005. </w:t>
            </w:r>
          </w:p>
        </w:tc>
      </w:tr>
      <w:tr w:rsidR="003A22FC" w:rsidRPr="00293E3F" w:rsidTr="00B601AE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2FC" w:rsidRPr="00293E3F" w:rsidRDefault="003A22FC" w:rsidP="00B601AE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E3F">
              <w:rPr>
                <w:rFonts w:ascii="Times New Roman" w:hAnsi="Times New Roman"/>
                <w:color w:val="000000"/>
                <w:sz w:val="24"/>
                <w:szCs w:val="24"/>
              </w:rPr>
              <w:t>Учебник, учебное пособие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2FC" w:rsidRPr="00293E3F" w:rsidRDefault="003A22FC" w:rsidP="00B60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3E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Е. И. Коротеева</w:t>
            </w:r>
            <w:r w:rsidRPr="00293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 </w:t>
            </w:r>
            <w:r w:rsidRPr="0029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Искусство и ты. 2 класс;</w:t>
            </w:r>
          </w:p>
        </w:tc>
      </w:tr>
      <w:tr w:rsidR="003A22FC" w:rsidRPr="00293E3F" w:rsidTr="00B601AE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2FC" w:rsidRPr="00293E3F" w:rsidRDefault="003A22FC" w:rsidP="00B601AE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E3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 материал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2FC" w:rsidRPr="00293E3F" w:rsidRDefault="003A22FC" w:rsidP="00B601AE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E3F">
              <w:rPr>
                <w:rFonts w:ascii="Times New Roman" w:hAnsi="Times New Roman"/>
                <w:sz w:val="24"/>
                <w:szCs w:val="24"/>
              </w:rPr>
              <w:t>Демонстративные таблицы: введение в цветоведение; основы декоративно-прикладного искусства.</w:t>
            </w:r>
          </w:p>
        </w:tc>
      </w:tr>
      <w:tr w:rsidR="003A22FC" w:rsidRPr="00293E3F" w:rsidTr="00B601AE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2FC" w:rsidRPr="00293E3F" w:rsidRDefault="003A22FC" w:rsidP="00B601AE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E3F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 пособие с поурочными разработками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2FC" w:rsidRPr="00293E3F" w:rsidRDefault="003A22FC" w:rsidP="00B601AE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E3F">
              <w:rPr>
                <w:rFonts w:ascii="Times New Roman" w:hAnsi="Times New Roman"/>
                <w:sz w:val="24"/>
                <w:szCs w:val="24"/>
              </w:rPr>
              <w:t>Развернутое тематическое планирование по программе Б.М. Неменского 1-8 классы. Волгоград: Учитель, 2010.</w:t>
            </w:r>
          </w:p>
        </w:tc>
      </w:tr>
      <w:tr w:rsidR="003A22FC" w:rsidRPr="00293E3F" w:rsidTr="00B601AE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2FC" w:rsidRDefault="003A22FC" w:rsidP="00B601AE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E3F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 приложение к УМК</w:t>
            </w:r>
          </w:p>
          <w:p w:rsidR="008040A3" w:rsidRPr="00293E3F" w:rsidRDefault="008040A3" w:rsidP="00B601AE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2FC" w:rsidRPr="008040A3" w:rsidRDefault="008040A3" w:rsidP="00B601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диск</w:t>
            </w:r>
          </w:p>
        </w:tc>
      </w:tr>
      <w:tr w:rsidR="003A22FC" w:rsidRPr="00293E3F" w:rsidTr="00B601AE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2FC" w:rsidRPr="00293E3F" w:rsidRDefault="003A22FC" w:rsidP="00B601AE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E3F">
              <w:rPr>
                <w:rFonts w:ascii="Times New Roman" w:hAnsi="Times New Roman"/>
                <w:sz w:val="24"/>
                <w:szCs w:val="24"/>
              </w:rPr>
              <w:t>Цифровые и электронные образовательные ресурсы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76C" w:rsidRPr="00293E3F" w:rsidRDefault="003A22FC" w:rsidP="00B601AE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к урокам</w:t>
            </w:r>
            <w:r w:rsidR="00804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A22FC" w:rsidRPr="00293E3F" w:rsidRDefault="003A22FC" w:rsidP="003A2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A22FC" w:rsidRPr="00293E3F" w:rsidSect="00F4180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A22FC" w:rsidRDefault="003A22FC"/>
    <w:sectPr w:rsidR="003A22FC" w:rsidSect="003A22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396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E5D15"/>
    <w:multiLevelType w:val="multilevel"/>
    <w:tmpl w:val="5D1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208C3"/>
    <w:multiLevelType w:val="hybridMultilevel"/>
    <w:tmpl w:val="7E6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A0FF9"/>
    <w:multiLevelType w:val="hybridMultilevel"/>
    <w:tmpl w:val="A74C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01DA6"/>
    <w:multiLevelType w:val="multilevel"/>
    <w:tmpl w:val="494A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D2438"/>
    <w:multiLevelType w:val="hybridMultilevel"/>
    <w:tmpl w:val="DA6E35DA"/>
    <w:lvl w:ilvl="0" w:tplc="3758AB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7049A"/>
    <w:multiLevelType w:val="multilevel"/>
    <w:tmpl w:val="8CE6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E7428"/>
    <w:multiLevelType w:val="hybridMultilevel"/>
    <w:tmpl w:val="CD5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60717"/>
    <w:multiLevelType w:val="multilevel"/>
    <w:tmpl w:val="3C6A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D3276"/>
    <w:multiLevelType w:val="hybridMultilevel"/>
    <w:tmpl w:val="3784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450D8"/>
    <w:multiLevelType w:val="multilevel"/>
    <w:tmpl w:val="5ED0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B4C80"/>
    <w:multiLevelType w:val="hybridMultilevel"/>
    <w:tmpl w:val="6AA0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E4F"/>
    <w:rsid w:val="000E7909"/>
    <w:rsid w:val="00152F81"/>
    <w:rsid w:val="00293E3F"/>
    <w:rsid w:val="00322D28"/>
    <w:rsid w:val="00355E4F"/>
    <w:rsid w:val="0036648A"/>
    <w:rsid w:val="0037417D"/>
    <w:rsid w:val="003A22FC"/>
    <w:rsid w:val="003A5F78"/>
    <w:rsid w:val="0044334C"/>
    <w:rsid w:val="00470D28"/>
    <w:rsid w:val="0048295F"/>
    <w:rsid w:val="004E689A"/>
    <w:rsid w:val="005136F8"/>
    <w:rsid w:val="005C32A5"/>
    <w:rsid w:val="00671CF7"/>
    <w:rsid w:val="0068573B"/>
    <w:rsid w:val="006C0B4B"/>
    <w:rsid w:val="007030CD"/>
    <w:rsid w:val="00732C53"/>
    <w:rsid w:val="00764EC0"/>
    <w:rsid w:val="007D2A8F"/>
    <w:rsid w:val="007E1A03"/>
    <w:rsid w:val="008040A3"/>
    <w:rsid w:val="00835243"/>
    <w:rsid w:val="00843A18"/>
    <w:rsid w:val="00906CC7"/>
    <w:rsid w:val="00965D59"/>
    <w:rsid w:val="00993798"/>
    <w:rsid w:val="00996D1F"/>
    <w:rsid w:val="009D597A"/>
    <w:rsid w:val="00A433D5"/>
    <w:rsid w:val="00AC3A91"/>
    <w:rsid w:val="00AF7057"/>
    <w:rsid w:val="00B023F9"/>
    <w:rsid w:val="00B35C18"/>
    <w:rsid w:val="00B601AE"/>
    <w:rsid w:val="00B63F5E"/>
    <w:rsid w:val="00B9362E"/>
    <w:rsid w:val="00BC37BB"/>
    <w:rsid w:val="00CC610E"/>
    <w:rsid w:val="00CE52B8"/>
    <w:rsid w:val="00D117A9"/>
    <w:rsid w:val="00D24636"/>
    <w:rsid w:val="00D27A4E"/>
    <w:rsid w:val="00D80903"/>
    <w:rsid w:val="00DC3F47"/>
    <w:rsid w:val="00E21FCA"/>
    <w:rsid w:val="00E7176C"/>
    <w:rsid w:val="00EB0644"/>
    <w:rsid w:val="00EB3CAC"/>
    <w:rsid w:val="00F26842"/>
    <w:rsid w:val="00F27E43"/>
    <w:rsid w:val="00F360DC"/>
    <w:rsid w:val="00F41807"/>
    <w:rsid w:val="00F74D5C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55E4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F74D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F74D5C"/>
  </w:style>
  <w:style w:type="paragraph" w:customStyle="1" w:styleId="c5">
    <w:name w:val="c5"/>
    <w:basedOn w:val="a"/>
    <w:rsid w:val="00F7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uiPriority w:val="99"/>
    <w:rsid w:val="00DC3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4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136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8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3A22FC"/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link w:val="NoSpacingChar"/>
    <w:rsid w:val="003A2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3A22FC"/>
    <w:rPr>
      <w:rFonts w:ascii="Calibri" w:eastAsia="Times New Roman" w:hAnsi="Calibri" w:cs="Times New Roman"/>
    </w:rPr>
  </w:style>
  <w:style w:type="paragraph" w:customStyle="1" w:styleId="a9">
    <w:name w:val="Основной"/>
    <w:basedOn w:val="a"/>
    <w:link w:val="aa"/>
    <w:rsid w:val="00E21FC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E21FCA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Знак"/>
    <w:link w:val="a9"/>
    <w:rsid w:val="00E21FCA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48162F8C2BDB2AEF1D9345BC9E0C401A5574E69EEC974C9D9F40946E827A8B0494772EA8C5864zAa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748162F8C2BDB2AEF1D9345BC9E0C401A3564F60E6C974C9D9F40946E827A8B0494772EA8C5864zAa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748162F8C2BDB2AEF1D9345BC9E0C401A0554968E6C974C9D9F40946E827A8B0494772EA8C5864zAaE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18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Заборская</cp:lastModifiedBy>
  <cp:revision>34</cp:revision>
  <cp:lastPrinted>2015-09-09T12:41:00Z</cp:lastPrinted>
  <dcterms:created xsi:type="dcterms:W3CDTF">2014-06-02T16:57:00Z</dcterms:created>
  <dcterms:modified xsi:type="dcterms:W3CDTF">2015-09-23T08:42:00Z</dcterms:modified>
</cp:coreProperties>
</file>